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6327FE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B4325F" w:rsidP="00C03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3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F7C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25F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ст. 26, 27.1 Устава муниципального образования «Каратузский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06C56" w:rsidRPr="00106C56">
        <w:rPr>
          <w:rFonts w:ascii="Times New Roman" w:hAnsi="Times New Roman" w:cs="Times New Roman"/>
          <w:sz w:val="28"/>
          <w:szCs w:val="28"/>
        </w:rPr>
        <w:t>13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106C56" w:rsidRPr="00106C56">
        <w:rPr>
          <w:rFonts w:ascii="Times New Roman" w:hAnsi="Times New Roman" w:cs="Times New Roman"/>
          <w:sz w:val="28"/>
          <w:szCs w:val="28"/>
        </w:rPr>
        <w:t>10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20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06C56" w:rsidRPr="0097667A">
        <w:rPr>
          <w:rFonts w:ascii="Times New Roman" w:hAnsi="Times New Roman" w:cs="Times New Roman"/>
          <w:sz w:val="28"/>
          <w:szCs w:val="28"/>
        </w:rPr>
        <w:t>877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C0B7E">
        <w:rPr>
          <w:rFonts w:ascii="Times New Roman" w:hAnsi="Times New Roman" w:cs="Times New Roman"/>
          <w:sz w:val="28"/>
          <w:szCs w:val="28"/>
        </w:rPr>
        <w:t>дополнения</w:t>
      </w:r>
      <w:r w:rsidRPr="00BC4238">
        <w:rPr>
          <w:rFonts w:ascii="Times New Roman" w:hAnsi="Times New Roman" w:cs="Times New Roman"/>
          <w:sz w:val="28"/>
          <w:szCs w:val="28"/>
        </w:rPr>
        <w:t>:</w:t>
      </w:r>
    </w:p>
    <w:p w:rsidR="001C0E3A" w:rsidRDefault="00624D49" w:rsidP="00624D4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44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FA"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BCD">
        <w:rPr>
          <w:rFonts w:ascii="Times New Roman" w:hAnsi="Times New Roman" w:cs="Times New Roman"/>
          <w:sz w:val="28"/>
          <w:szCs w:val="28"/>
        </w:rPr>
        <w:t xml:space="preserve">в </w:t>
      </w:r>
      <w:r w:rsidR="00F447E9">
        <w:rPr>
          <w:rFonts w:ascii="Times New Roman" w:hAnsi="Times New Roman" w:cs="Times New Roman"/>
          <w:sz w:val="28"/>
          <w:szCs w:val="28"/>
        </w:rPr>
        <w:t>раздел 3 «П</w:t>
      </w:r>
      <w:r w:rsidR="00DC0B7E">
        <w:rPr>
          <w:rFonts w:ascii="Times New Roman" w:hAnsi="Times New Roman" w:cs="Times New Roman"/>
          <w:sz w:val="28"/>
          <w:szCs w:val="28"/>
        </w:rPr>
        <w:t>риоритет</w:t>
      </w:r>
      <w:r w:rsidR="00F447E9">
        <w:rPr>
          <w:rFonts w:ascii="Times New Roman" w:hAnsi="Times New Roman" w:cs="Times New Roman"/>
          <w:sz w:val="28"/>
          <w:szCs w:val="28"/>
        </w:rPr>
        <w:t>ы</w:t>
      </w:r>
      <w:r w:rsidR="00DC0B7E">
        <w:rPr>
          <w:rFonts w:ascii="Times New Roman" w:hAnsi="Times New Roman" w:cs="Times New Roman"/>
          <w:sz w:val="28"/>
          <w:szCs w:val="28"/>
        </w:rPr>
        <w:t xml:space="preserve"> и цел</w:t>
      </w:r>
      <w:r w:rsidR="00F447E9">
        <w:rPr>
          <w:rFonts w:ascii="Times New Roman" w:hAnsi="Times New Roman" w:cs="Times New Roman"/>
          <w:sz w:val="28"/>
          <w:szCs w:val="28"/>
        </w:rPr>
        <w:t>и</w:t>
      </w:r>
      <w:r w:rsidR="00DC0B7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F447E9">
        <w:rPr>
          <w:rFonts w:ascii="Times New Roman" w:hAnsi="Times New Roman" w:cs="Times New Roman"/>
          <w:sz w:val="28"/>
          <w:szCs w:val="28"/>
        </w:rPr>
        <w:t>»</w:t>
      </w:r>
      <w:r w:rsidR="00DC0B7E">
        <w:rPr>
          <w:rFonts w:ascii="Times New Roman" w:hAnsi="Times New Roman" w:cs="Times New Roman"/>
          <w:sz w:val="28"/>
          <w:szCs w:val="28"/>
        </w:rPr>
        <w:t xml:space="preserve"> системы дополнительн</w:t>
      </w:r>
      <w:r w:rsidR="00F447E9">
        <w:rPr>
          <w:rFonts w:ascii="Times New Roman" w:hAnsi="Times New Roman" w:cs="Times New Roman"/>
          <w:sz w:val="28"/>
          <w:szCs w:val="28"/>
        </w:rPr>
        <w:t>ого образования дополнить краткой характеристикой</w:t>
      </w:r>
      <w:r w:rsidR="00DC0B7E">
        <w:rPr>
          <w:rFonts w:ascii="Times New Roman" w:hAnsi="Times New Roman" w:cs="Times New Roman"/>
          <w:sz w:val="28"/>
          <w:szCs w:val="28"/>
        </w:rPr>
        <w:t xml:space="preserve"> задач в области персонифицированного финансирования дополнительного образования детей дополнить следующим пунктом:</w:t>
      </w:r>
    </w:p>
    <w:p w:rsidR="00DC0B7E" w:rsidRDefault="00DC0B7E" w:rsidP="00DC0B7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0B7E">
        <w:rPr>
          <w:rFonts w:ascii="Times New Roman" w:hAnsi="Times New Roman" w:cs="Times New Roman"/>
          <w:iCs/>
          <w:sz w:val="28"/>
          <w:szCs w:val="28"/>
        </w:rPr>
        <w:t xml:space="preserve">«В целях </w:t>
      </w:r>
      <w:r w:rsidRPr="00DC0B7E">
        <w:rPr>
          <w:rFonts w:ascii="Times New Roman" w:hAnsi="Times New Roman" w:cs="Times New Roman"/>
          <w:iCs/>
          <w:color w:val="000000"/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г. №10,</w:t>
      </w:r>
      <w:r w:rsidRPr="00DC0B7E">
        <w:rPr>
          <w:rFonts w:ascii="Times New Roman" w:hAnsi="Times New Roman" w:cs="Times New Roman"/>
          <w:iCs/>
          <w:sz w:val="28"/>
          <w:szCs w:val="28"/>
        </w:rPr>
        <w:t xml:space="preserve"> в целях обеспечения равной доступности качественного дополнительного образования в</w:t>
      </w:r>
      <w:r w:rsidRPr="00DC0B7E">
        <w:rPr>
          <w:rFonts w:ascii="Times New Roman" w:hAnsi="Times New Roman" w:cs="Times New Roman"/>
          <w:sz w:val="28"/>
          <w:szCs w:val="28"/>
        </w:rPr>
        <w:t xml:space="preserve"> </w:t>
      </w:r>
      <w:r w:rsidRPr="00DC0B7E">
        <w:rPr>
          <w:rFonts w:ascii="Times New Roman" w:hAnsi="Times New Roman" w:cs="Times New Roman"/>
          <w:iCs/>
          <w:sz w:val="28"/>
          <w:szCs w:val="28"/>
        </w:rPr>
        <w:t>Каратузском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Каратузского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Каратузском районе»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DC0B7E">
        <w:rPr>
          <w:rFonts w:ascii="Times New Roman" w:hAnsi="Times New Roman" w:cs="Times New Roman"/>
          <w:iCs/>
          <w:sz w:val="28"/>
          <w:szCs w:val="28"/>
        </w:rPr>
        <w:t>.</w:t>
      </w:r>
    </w:p>
    <w:p w:rsidR="00DC0B7E" w:rsidRDefault="00F447E9" w:rsidP="002E1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="006F2BCD"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</w:t>
      </w:r>
      <w:r w:rsidR="006F2BCD">
        <w:rPr>
          <w:rFonts w:ascii="Times New Roman" w:hAnsi="Times New Roman" w:cs="Times New Roman"/>
          <w:sz w:val="28"/>
          <w:szCs w:val="28"/>
        </w:rPr>
        <w:t xml:space="preserve"> в </w:t>
      </w:r>
      <w:r w:rsidR="006F2BCD">
        <w:rPr>
          <w:rFonts w:ascii="Times New Roman" w:hAnsi="Times New Roman" w:cs="Times New Roman"/>
          <w:i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iCs/>
          <w:sz w:val="28"/>
          <w:szCs w:val="28"/>
        </w:rPr>
        <w:t xml:space="preserve">4 «Прогноз конечных результатов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дополнить следующим</w:t>
      </w:r>
      <w:r w:rsidR="00961AD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61A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ADC" w:rsidRDefault="00961ADC" w:rsidP="00961A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C7">
        <w:rPr>
          <w:rFonts w:ascii="Times New Roman" w:hAnsi="Times New Roman" w:cs="Times New Roman"/>
          <w:sz w:val="28"/>
          <w:szCs w:val="28"/>
        </w:rPr>
        <w:t xml:space="preserve">«Доля детей в возрасте от 5 до 18 лет, использующих сертификаты персонифицированного финансирования дополнительного образования» в период с 2020 до 2030 на уровне </w:t>
      </w:r>
      <w:r w:rsidR="00A44866">
        <w:rPr>
          <w:rFonts w:ascii="Times New Roman" w:hAnsi="Times New Roman" w:cs="Times New Roman"/>
          <w:sz w:val="28"/>
          <w:szCs w:val="28"/>
        </w:rPr>
        <w:t>25</w:t>
      </w:r>
      <w:r w:rsidRPr="009975C7">
        <w:rPr>
          <w:rFonts w:ascii="Times New Roman" w:hAnsi="Times New Roman" w:cs="Times New Roman"/>
          <w:sz w:val="28"/>
          <w:szCs w:val="28"/>
        </w:rPr>
        <w:t>%, характеризующий степень внедрения механизма персонифицированного финансирования и доступность дополнительного образования».</w:t>
      </w:r>
    </w:p>
    <w:p w:rsidR="00E8247D" w:rsidRPr="009975C7" w:rsidRDefault="00824C63" w:rsidP="00824C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A4CD1" w:rsidRPr="00E8247D">
        <w:rPr>
          <w:rFonts w:ascii="Times New Roman" w:hAnsi="Times New Roman" w:cs="Times New Roman"/>
          <w:sz w:val="28"/>
          <w:szCs w:val="28"/>
        </w:rPr>
        <w:t>Подпрограмм</w:t>
      </w:r>
      <w:r w:rsidR="009A4CD1">
        <w:rPr>
          <w:rFonts w:ascii="Times New Roman" w:hAnsi="Times New Roman" w:cs="Times New Roman"/>
          <w:sz w:val="28"/>
          <w:szCs w:val="28"/>
        </w:rPr>
        <w:t>у</w:t>
      </w:r>
      <w:r w:rsidR="009A4CD1" w:rsidRPr="00E8247D">
        <w:rPr>
          <w:rFonts w:ascii="Times New Roman" w:hAnsi="Times New Roman" w:cs="Times New Roman"/>
          <w:sz w:val="28"/>
          <w:szCs w:val="28"/>
        </w:rPr>
        <w:t xml:space="preserve"> </w:t>
      </w:r>
      <w:r w:rsidR="00E8247D" w:rsidRPr="00E8247D">
        <w:rPr>
          <w:rFonts w:ascii="Times New Roman" w:hAnsi="Times New Roman" w:cs="Times New Roman"/>
          <w:sz w:val="28"/>
          <w:szCs w:val="28"/>
        </w:rPr>
        <w:t>1 «</w:t>
      </w:r>
      <w:r w:rsidR="00E8247D" w:rsidRPr="00E8247D">
        <w:rPr>
          <w:rFonts w:ascii="Times New Roman" w:hAnsi="Times New Roman" w:cs="Times New Roman"/>
          <w:kern w:val="32"/>
          <w:sz w:val="28"/>
          <w:szCs w:val="28"/>
        </w:rPr>
        <w:t xml:space="preserve">Развитие дошкольного, общего и дополнительного </w:t>
      </w:r>
      <w:r w:rsidR="00E8247D" w:rsidRPr="009975C7">
        <w:rPr>
          <w:rFonts w:ascii="Times New Roman" w:hAnsi="Times New Roman" w:cs="Times New Roman"/>
          <w:kern w:val="32"/>
          <w:sz w:val="28"/>
          <w:szCs w:val="28"/>
        </w:rPr>
        <w:t>образования детей</w:t>
      </w:r>
      <w:r w:rsidR="00E8247D" w:rsidRPr="009975C7">
        <w:rPr>
          <w:rFonts w:ascii="Times New Roman" w:hAnsi="Times New Roman" w:cs="Times New Roman"/>
          <w:sz w:val="28"/>
          <w:szCs w:val="28"/>
        </w:rPr>
        <w:t xml:space="preserve">» дополнить основным мероприятием: </w:t>
      </w:r>
    </w:p>
    <w:p w:rsidR="001C0E3A" w:rsidRDefault="00E8247D" w:rsidP="00824C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C7">
        <w:rPr>
          <w:rFonts w:ascii="Times New Roman" w:hAnsi="Times New Roman" w:cs="Times New Roman"/>
          <w:sz w:val="28"/>
          <w:szCs w:val="28"/>
        </w:rPr>
        <w:t>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детей».</w:t>
      </w:r>
    </w:p>
    <w:p w:rsidR="00F734F3" w:rsidRDefault="00824C63" w:rsidP="00824C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734F3" w:rsidRPr="00DA5E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734F3">
        <w:rPr>
          <w:rFonts w:ascii="Times New Roman" w:hAnsi="Times New Roman" w:cs="Times New Roman"/>
          <w:sz w:val="28"/>
          <w:szCs w:val="28"/>
        </w:rPr>
        <w:t xml:space="preserve">к паспорту </w:t>
      </w:r>
      <w:r w:rsidR="00F734F3" w:rsidRPr="00DA5EC5">
        <w:rPr>
          <w:rFonts w:ascii="Times New Roman" w:hAnsi="Times New Roman" w:cs="Times New Roman"/>
          <w:sz w:val="28"/>
          <w:szCs w:val="28"/>
        </w:rPr>
        <w:t>программы «Развитие системы образования Каратузского района изложить в следующей редакции согласно приложению № 1 к настоящему постановлению.</w:t>
      </w:r>
    </w:p>
    <w:p w:rsidR="00824C63" w:rsidRPr="00E8247D" w:rsidRDefault="00824C63" w:rsidP="00824C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E20D3" w:rsidRPr="00E8247D" w:rsidRDefault="00AE20D3" w:rsidP="00AE20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D17125" w:rsidRPr="003F6A5C" w:rsidRDefault="002944A1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7125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D17125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B432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231" w:rsidRDefault="00F8171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4F3" w:rsidRDefault="00F734F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734F3" w:rsidSect="006F2BCD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F734F3" w:rsidRPr="00824C63" w:rsidRDefault="00F734F3" w:rsidP="00824C63">
      <w:pPr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r w:rsidRPr="00824C63">
        <w:rPr>
          <w:rFonts w:ascii="Times New Roman" w:hAnsi="Times New Roman" w:cs="Times New Roman"/>
          <w:sz w:val="20"/>
          <w:szCs w:val="20"/>
        </w:rPr>
        <w:t xml:space="preserve">Приложение № 1 к Постановлению администрации </w:t>
      </w:r>
      <w:r w:rsidR="00B4325F">
        <w:rPr>
          <w:rFonts w:ascii="Times New Roman" w:hAnsi="Times New Roman" w:cs="Times New Roman"/>
          <w:sz w:val="20"/>
          <w:szCs w:val="20"/>
        </w:rPr>
        <w:t>Каратузского района от 28.10.2020 № 942</w:t>
      </w:r>
      <w:r w:rsidRPr="00824C63">
        <w:rPr>
          <w:rFonts w:ascii="Times New Roman" w:hAnsi="Times New Roman" w:cs="Times New Roman"/>
          <w:sz w:val="20"/>
          <w:szCs w:val="20"/>
        </w:rPr>
        <w:t>-п</w:t>
      </w:r>
    </w:p>
    <w:p w:rsidR="00F734F3" w:rsidRPr="00824C63" w:rsidRDefault="00F734F3" w:rsidP="00824C63">
      <w:pPr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r w:rsidRPr="00824C63">
        <w:rPr>
          <w:rFonts w:ascii="Times New Roman" w:hAnsi="Times New Roman" w:cs="Times New Roman"/>
          <w:sz w:val="20"/>
          <w:szCs w:val="20"/>
        </w:rPr>
        <w:t>Приложение к паспорту муниципальной программы «Развитие системы образования Каратузского района»</w:t>
      </w:r>
    </w:p>
    <w:p w:rsidR="00F734F3" w:rsidRPr="003D3712" w:rsidRDefault="00F734F3" w:rsidP="00F73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3712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734F3" w:rsidRDefault="00F734F3" w:rsidP="00F73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3712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«Развитие системы образования Каратузского района» с указанием планируемых к достижению значений в результате реализации муниципальной программы</w:t>
      </w:r>
    </w:p>
    <w:p w:rsidR="00F734F3" w:rsidRDefault="00F734F3" w:rsidP="00F73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43"/>
        <w:gridCol w:w="2051"/>
        <w:gridCol w:w="1325"/>
        <w:gridCol w:w="1276"/>
        <w:gridCol w:w="1276"/>
        <w:gridCol w:w="1276"/>
        <w:gridCol w:w="1134"/>
        <w:gridCol w:w="1134"/>
      </w:tblGrid>
      <w:tr w:rsidR="00F734F3" w:rsidRPr="00D70B60" w:rsidTr="0099536D">
        <w:tc>
          <w:tcPr>
            <w:tcW w:w="675" w:type="dxa"/>
            <w:vMerge w:val="restart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0B60">
              <w:rPr>
                <w:rFonts w:ascii="Times New Roman" w:hAnsi="Times New Roman" w:cs="Times New Roman"/>
              </w:rPr>
              <w:t>п</w:t>
            </w:r>
            <w:proofErr w:type="gramEnd"/>
            <w:r w:rsidRPr="00D70B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1443" w:type="dxa"/>
            <w:vMerge w:val="restart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51" w:type="dxa"/>
            <w:vMerge w:val="restart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Год, предшествующий реализации муниципальной программы</w:t>
            </w:r>
          </w:p>
        </w:tc>
        <w:tc>
          <w:tcPr>
            <w:tcW w:w="7421" w:type="dxa"/>
            <w:gridSpan w:val="6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F734F3" w:rsidRPr="00D70B60" w:rsidTr="0099536D">
        <w:tc>
          <w:tcPr>
            <w:tcW w:w="675" w:type="dxa"/>
            <w:vMerge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F734F3" w:rsidRPr="00D70B60" w:rsidRDefault="00F734F3" w:rsidP="00995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268" w:type="dxa"/>
            <w:gridSpan w:val="2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F734F3" w:rsidRPr="00D70B60" w:rsidTr="0099536D">
        <w:tc>
          <w:tcPr>
            <w:tcW w:w="675" w:type="dxa"/>
            <w:vMerge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F734F3" w:rsidRPr="00D70B60" w:rsidRDefault="00F734F3" w:rsidP="009953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2030</w:t>
            </w:r>
          </w:p>
        </w:tc>
      </w:tr>
      <w:tr w:rsidR="00F734F3" w:rsidRPr="00D70B60" w:rsidTr="0099536D">
        <w:tc>
          <w:tcPr>
            <w:tcW w:w="675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734F3" w:rsidRPr="00D70B60" w:rsidRDefault="00F734F3" w:rsidP="0099536D">
            <w:pPr>
              <w:jc w:val="both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1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10</w:t>
            </w:r>
          </w:p>
        </w:tc>
      </w:tr>
      <w:tr w:rsidR="00F734F3" w:rsidRPr="00D70B60" w:rsidTr="0099536D">
        <w:tc>
          <w:tcPr>
            <w:tcW w:w="675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9"/>
          </w:tcPr>
          <w:p w:rsidR="00F734F3" w:rsidRPr="00D70B60" w:rsidRDefault="00F734F3" w:rsidP="009953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0B60">
              <w:rPr>
                <w:rFonts w:ascii="Times New Roman" w:hAnsi="Times New Roman" w:cs="Times New Roman"/>
                <w:b/>
              </w:rPr>
              <w:t>Цель: создание условий для обеспечения доступности качественного образования, соответствующего потребностям граждан и перспективным задачам развития экономики Каратузского района</w:t>
            </w:r>
          </w:p>
        </w:tc>
      </w:tr>
      <w:tr w:rsidR="00F734F3" w:rsidRPr="00D70B60" w:rsidTr="0099536D">
        <w:tc>
          <w:tcPr>
            <w:tcW w:w="675" w:type="dxa"/>
          </w:tcPr>
          <w:p w:rsidR="00F734F3" w:rsidRPr="00D70B60" w:rsidRDefault="00F734F3" w:rsidP="00F734F3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734F3" w:rsidRPr="00D70B60" w:rsidRDefault="00F734F3" w:rsidP="0099536D">
            <w:pPr>
              <w:widowControl w:val="0"/>
              <w:autoSpaceDE w:val="0"/>
              <w:autoSpaceDN w:val="0"/>
              <w:adjustRightInd w:val="0"/>
              <w:ind w:left="34" w:right="-79"/>
              <w:jc w:val="both"/>
              <w:rPr>
                <w:rFonts w:ascii="Times New Roman" w:hAnsi="Times New Roman"/>
                <w:spacing w:val="-4"/>
              </w:rPr>
            </w:pPr>
            <w:r w:rsidRPr="00D70B60">
              <w:rPr>
                <w:rFonts w:ascii="Times New Roman" w:hAnsi="Times New Roman"/>
                <w:spacing w:val="-4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443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325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29,8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33,7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33,9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34,0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35,9</w:t>
            </w:r>
          </w:p>
        </w:tc>
      </w:tr>
      <w:tr w:rsidR="00F734F3" w:rsidRPr="00D70B60" w:rsidTr="0099536D">
        <w:tc>
          <w:tcPr>
            <w:tcW w:w="675" w:type="dxa"/>
          </w:tcPr>
          <w:p w:rsidR="00F734F3" w:rsidRPr="00D70B60" w:rsidRDefault="00F734F3" w:rsidP="00F734F3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734F3" w:rsidRPr="00D70B60" w:rsidRDefault="00F734F3" w:rsidP="0099536D">
            <w:pPr>
              <w:widowControl w:val="0"/>
              <w:autoSpaceDE w:val="0"/>
              <w:autoSpaceDN w:val="0"/>
              <w:adjustRightInd w:val="0"/>
              <w:ind w:left="34" w:right="-79"/>
              <w:jc w:val="both"/>
              <w:rPr>
                <w:rFonts w:ascii="Times New Roman" w:hAnsi="Times New Roman"/>
                <w:spacing w:val="-4"/>
              </w:rPr>
            </w:pPr>
            <w:r w:rsidRPr="00D70B60">
              <w:rPr>
                <w:rFonts w:ascii="Times New Roman" w:hAnsi="Times New Roman"/>
                <w:spacing w:val="-4"/>
              </w:rPr>
              <w:t>Доля детей в возрасте 1-6 лет, получающих дошкольную образовательную услугу и (или услугу по содержанию в муниципальных образовательных учреждениях в общей численности детей в возрасте 1-6 лет)</w:t>
            </w:r>
          </w:p>
        </w:tc>
        <w:tc>
          <w:tcPr>
            <w:tcW w:w="1443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325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61,3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62,0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</w:pPr>
            <w:r w:rsidRPr="00D70B6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70,0</w:t>
            </w:r>
          </w:p>
        </w:tc>
      </w:tr>
      <w:tr w:rsidR="00F734F3" w:rsidRPr="00D70B60" w:rsidTr="0099536D">
        <w:tc>
          <w:tcPr>
            <w:tcW w:w="675" w:type="dxa"/>
          </w:tcPr>
          <w:p w:rsidR="00F734F3" w:rsidRPr="00D70B60" w:rsidRDefault="00F734F3" w:rsidP="00F734F3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734F3" w:rsidRPr="00D70B60" w:rsidRDefault="00F734F3" w:rsidP="009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443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325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4,5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1,5</w:t>
            </w:r>
          </w:p>
        </w:tc>
      </w:tr>
      <w:tr w:rsidR="00F734F3" w:rsidRPr="00D70B60" w:rsidTr="0099536D">
        <w:tc>
          <w:tcPr>
            <w:tcW w:w="675" w:type="dxa"/>
          </w:tcPr>
          <w:p w:rsidR="00F734F3" w:rsidRPr="00D70B60" w:rsidRDefault="00F734F3" w:rsidP="00F734F3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734F3" w:rsidRPr="00D70B60" w:rsidRDefault="00F734F3" w:rsidP="009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Удельный вес численности детей, получающих услуги дополнительного образования, в общей численности детей в возрасте от 5 до 18 лет (не включая 18 лет)</w:t>
            </w:r>
          </w:p>
        </w:tc>
        <w:tc>
          <w:tcPr>
            <w:tcW w:w="1443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%</w:t>
            </w:r>
          </w:p>
        </w:tc>
        <w:tc>
          <w:tcPr>
            <w:tcW w:w="2051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325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80,44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80,5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81</w:t>
            </w:r>
          </w:p>
        </w:tc>
        <w:tc>
          <w:tcPr>
            <w:tcW w:w="1276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81,3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4" w:type="dxa"/>
          </w:tcPr>
          <w:p w:rsidR="00F734F3" w:rsidRPr="00D70B60" w:rsidRDefault="00F734F3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82,0</w:t>
            </w:r>
          </w:p>
        </w:tc>
      </w:tr>
      <w:tr w:rsidR="00A44866" w:rsidRPr="00D70B60" w:rsidTr="0099536D">
        <w:tc>
          <w:tcPr>
            <w:tcW w:w="675" w:type="dxa"/>
          </w:tcPr>
          <w:p w:rsidR="00A44866" w:rsidRPr="00D70B60" w:rsidRDefault="00A44866" w:rsidP="00F734F3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44866" w:rsidRPr="006E221B" w:rsidRDefault="00A44866" w:rsidP="0099536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6E221B">
              <w:rPr>
                <w:rFonts w:ascii="Times New Roman" w:hAnsi="Times New Roman" w:cs="Times New Roman"/>
                <w:highlight w:val="yellow"/>
              </w:rPr>
              <w:t>Доля детей в возрасте от 5 до 18 лет, использующих сертификаты персонифицированного финансирования дополнительного образования</w:t>
            </w:r>
          </w:p>
        </w:tc>
        <w:tc>
          <w:tcPr>
            <w:tcW w:w="1443" w:type="dxa"/>
          </w:tcPr>
          <w:p w:rsidR="00A44866" w:rsidRPr="006E221B" w:rsidRDefault="00A44866" w:rsidP="0099536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E221B">
              <w:rPr>
                <w:rFonts w:ascii="Times New Roman" w:hAnsi="Times New Roman"/>
                <w:highlight w:val="yellow"/>
              </w:rPr>
              <w:t>%</w:t>
            </w:r>
          </w:p>
        </w:tc>
        <w:tc>
          <w:tcPr>
            <w:tcW w:w="2051" w:type="dxa"/>
          </w:tcPr>
          <w:p w:rsidR="00A44866" w:rsidRPr="006E221B" w:rsidRDefault="00A44866" w:rsidP="009953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221B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325" w:type="dxa"/>
          </w:tcPr>
          <w:p w:rsidR="00A44866" w:rsidRPr="006E221B" w:rsidRDefault="00A44866" w:rsidP="0099536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E221B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1276" w:type="dxa"/>
          </w:tcPr>
          <w:p w:rsidR="00A44866" w:rsidRPr="006E221B" w:rsidRDefault="00A44866" w:rsidP="0099536D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25,0</w:t>
            </w:r>
          </w:p>
        </w:tc>
        <w:tc>
          <w:tcPr>
            <w:tcW w:w="1276" w:type="dxa"/>
          </w:tcPr>
          <w:p w:rsidR="00A44866" w:rsidRPr="006E221B" w:rsidRDefault="00A44866" w:rsidP="00A677A9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25,0</w:t>
            </w:r>
          </w:p>
        </w:tc>
        <w:tc>
          <w:tcPr>
            <w:tcW w:w="1276" w:type="dxa"/>
          </w:tcPr>
          <w:p w:rsidR="00A44866" w:rsidRPr="006E221B" w:rsidRDefault="00A44866" w:rsidP="00A677A9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25,0</w:t>
            </w:r>
          </w:p>
        </w:tc>
        <w:tc>
          <w:tcPr>
            <w:tcW w:w="1134" w:type="dxa"/>
          </w:tcPr>
          <w:p w:rsidR="00A44866" w:rsidRPr="006E221B" w:rsidRDefault="00A44866" w:rsidP="00A677A9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25,0</w:t>
            </w:r>
          </w:p>
        </w:tc>
        <w:tc>
          <w:tcPr>
            <w:tcW w:w="1134" w:type="dxa"/>
          </w:tcPr>
          <w:p w:rsidR="00A44866" w:rsidRPr="006E221B" w:rsidRDefault="00A44866" w:rsidP="00A677A9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25,0</w:t>
            </w:r>
          </w:p>
        </w:tc>
      </w:tr>
      <w:tr w:rsidR="00A44866" w:rsidRPr="00D70B60" w:rsidTr="0099536D">
        <w:tc>
          <w:tcPr>
            <w:tcW w:w="675" w:type="dxa"/>
          </w:tcPr>
          <w:p w:rsidR="00A44866" w:rsidRPr="00D70B60" w:rsidRDefault="00A44866" w:rsidP="00F734F3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44866" w:rsidRPr="00D70B60" w:rsidRDefault="00A44866" w:rsidP="0099536D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Доля муниципальных образовательных организаций, подведомственных Управлению образованию, соответствующих современным требованиям, в общем количестве муниципальных образовательных организаций</w:t>
            </w:r>
          </w:p>
        </w:tc>
        <w:tc>
          <w:tcPr>
            <w:tcW w:w="1443" w:type="dxa"/>
          </w:tcPr>
          <w:p w:rsidR="00A44866" w:rsidRPr="00D70B60" w:rsidRDefault="00A44866" w:rsidP="00995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51" w:type="dxa"/>
          </w:tcPr>
          <w:p w:rsidR="00A44866" w:rsidRPr="00D70B60" w:rsidRDefault="00A44866" w:rsidP="00995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325" w:type="dxa"/>
          </w:tcPr>
          <w:p w:rsidR="00A44866" w:rsidRPr="00D70B60" w:rsidRDefault="00A44866" w:rsidP="00995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80,0</w:t>
            </w:r>
          </w:p>
        </w:tc>
      </w:tr>
      <w:tr w:rsidR="00A44866" w:rsidRPr="00D70B60" w:rsidTr="0099536D">
        <w:tc>
          <w:tcPr>
            <w:tcW w:w="675" w:type="dxa"/>
          </w:tcPr>
          <w:p w:rsidR="00A44866" w:rsidRPr="00D70B60" w:rsidRDefault="00A44866" w:rsidP="00F734F3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44866" w:rsidRPr="00D70B60" w:rsidRDefault="00A44866" w:rsidP="009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организаций, расположенных на территории Каратузского района</w:t>
            </w:r>
          </w:p>
        </w:tc>
        <w:tc>
          <w:tcPr>
            <w:tcW w:w="1443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51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325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23,4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23,6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24,3</w:t>
            </w:r>
          </w:p>
        </w:tc>
        <w:tc>
          <w:tcPr>
            <w:tcW w:w="1134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24,8</w:t>
            </w:r>
          </w:p>
        </w:tc>
      </w:tr>
      <w:tr w:rsidR="00A44866" w:rsidRPr="00D70B60" w:rsidTr="0099536D">
        <w:tc>
          <w:tcPr>
            <w:tcW w:w="675" w:type="dxa"/>
          </w:tcPr>
          <w:p w:rsidR="00A44866" w:rsidRPr="00D70B60" w:rsidRDefault="00A44866" w:rsidP="00F734F3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44866" w:rsidRPr="00D70B60" w:rsidRDefault="00A44866" w:rsidP="009953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D70B60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D70B60">
              <w:rPr>
                <w:rFonts w:ascii="Times New Roman" w:hAnsi="Times New Roman" w:cs="Times New Roman"/>
              </w:rPr>
              <w:t xml:space="preserve"> среда,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43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51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25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6" w:type="dxa"/>
          </w:tcPr>
          <w:p w:rsidR="00A44866" w:rsidRPr="00121531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121531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6" w:type="dxa"/>
          </w:tcPr>
          <w:p w:rsidR="00A44866" w:rsidRPr="00121531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121531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4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33,0</w:t>
            </w:r>
          </w:p>
        </w:tc>
      </w:tr>
      <w:tr w:rsidR="00A44866" w:rsidRPr="00D70B60" w:rsidTr="0099536D">
        <w:tc>
          <w:tcPr>
            <w:tcW w:w="15276" w:type="dxa"/>
            <w:gridSpan w:val="10"/>
          </w:tcPr>
          <w:p w:rsidR="00A44866" w:rsidRPr="00D70B60" w:rsidRDefault="00A44866" w:rsidP="0099536D">
            <w:pPr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  <w:b/>
              </w:rPr>
              <w:t>Цель: создание условий для поддержки детей-сирот, детей, оставшихся без попечения родителей, отдых и оздоровление детей в летний период</w:t>
            </w:r>
          </w:p>
        </w:tc>
      </w:tr>
      <w:tr w:rsidR="00A44866" w:rsidRPr="00D70B60" w:rsidTr="0099536D">
        <w:tc>
          <w:tcPr>
            <w:tcW w:w="675" w:type="dxa"/>
          </w:tcPr>
          <w:p w:rsidR="00A44866" w:rsidRPr="00D70B60" w:rsidRDefault="00A44866" w:rsidP="00F734F3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44866" w:rsidRPr="00D70B60" w:rsidRDefault="00A44866" w:rsidP="009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 xml:space="preserve">Доля </w:t>
            </w:r>
            <w:r w:rsidRPr="00D70B60">
              <w:rPr>
                <w:rFonts w:ascii="Times New Roman" w:eastAsia="Calibri" w:hAnsi="Times New Roman" w:cs="Times New Roman"/>
              </w:rPr>
              <w:t>детей-сирот, детей оставшихся без попечения родителей, обеспеченных жилым помещением в общей численности детей, подлежащих обеспечению жильем</w:t>
            </w:r>
          </w:p>
        </w:tc>
        <w:tc>
          <w:tcPr>
            <w:tcW w:w="1443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51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325" w:type="dxa"/>
          </w:tcPr>
          <w:p w:rsidR="00A44866" w:rsidRPr="00D70B60" w:rsidRDefault="00A44866" w:rsidP="00995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pStyle w:val="ConsPlusNormal"/>
              <w:ind w:left="-530" w:firstLine="530"/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4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30,0</w:t>
            </w:r>
          </w:p>
        </w:tc>
      </w:tr>
      <w:tr w:rsidR="00A44866" w:rsidRPr="00D70B60" w:rsidTr="0099536D">
        <w:tc>
          <w:tcPr>
            <w:tcW w:w="15276" w:type="dxa"/>
            <w:gridSpan w:val="10"/>
          </w:tcPr>
          <w:p w:rsidR="00A44866" w:rsidRPr="00D70B60" w:rsidRDefault="00A44866" w:rsidP="0099536D">
            <w:pPr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  <w:b/>
              </w:rPr>
              <w:t>Цель: создание условий для отдыха и оздоровления детей в летний период</w:t>
            </w:r>
          </w:p>
        </w:tc>
      </w:tr>
      <w:tr w:rsidR="00A44866" w:rsidRPr="00D70B60" w:rsidTr="0099536D">
        <w:tc>
          <w:tcPr>
            <w:tcW w:w="675" w:type="dxa"/>
          </w:tcPr>
          <w:p w:rsidR="00A44866" w:rsidRPr="00D70B60" w:rsidRDefault="00A44866" w:rsidP="00F734F3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44866" w:rsidRPr="00D70B60" w:rsidRDefault="00A44866" w:rsidP="00995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/>
              </w:rPr>
              <w:t>Доля оздоровленных детей школьного возраста</w:t>
            </w:r>
          </w:p>
        </w:tc>
        <w:tc>
          <w:tcPr>
            <w:tcW w:w="1443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51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325" w:type="dxa"/>
          </w:tcPr>
          <w:p w:rsidR="00A44866" w:rsidRPr="00D70B60" w:rsidRDefault="00A44866" w:rsidP="00995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0B60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pStyle w:val="ConsPlusNormal"/>
              <w:widowControl/>
              <w:ind w:left="-530" w:firstLine="530"/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76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/>
              </w:rPr>
            </w:pPr>
            <w:r w:rsidRPr="00D70B60">
              <w:rPr>
                <w:rFonts w:ascii="Times New Roman" w:hAnsi="Times New Roman"/>
              </w:rPr>
              <w:t>94,0</w:t>
            </w:r>
          </w:p>
        </w:tc>
        <w:tc>
          <w:tcPr>
            <w:tcW w:w="1134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34" w:type="dxa"/>
          </w:tcPr>
          <w:p w:rsidR="00A44866" w:rsidRPr="00D70B60" w:rsidRDefault="00A44866" w:rsidP="0099536D">
            <w:pPr>
              <w:jc w:val="center"/>
              <w:rPr>
                <w:rFonts w:ascii="Times New Roman" w:hAnsi="Times New Roman" w:cs="Times New Roman"/>
              </w:rPr>
            </w:pPr>
            <w:r w:rsidRPr="00D70B60">
              <w:rPr>
                <w:rFonts w:ascii="Times New Roman" w:hAnsi="Times New Roman" w:cs="Times New Roman"/>
              </w:rPr>
              <w:t>94,0</w:t>
            </w:r>
          </w:p>
        </w:tc>
      </w:tr>
    </w:tbl>
    <w:p w:rsidR="00F734F3" w:rsidRPr="00064966" w:rsidRDefault="00F734F3" w:rsidP="00F73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C63" w:rsidRDefault="00824C6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4C63" w:rsidRDefault="00824C63" w:rsidP="00824C63">
      <w:pPr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  <w:r w:rsidRPr="00824C63">
        <w:rPr>
          <w:rFonts w:ascii="Times New Roman" w:hAnsi="Times New Roman" w:cs="Times New Roman"/>
          <w:sz w:val="20"/>
          <w:szCs w:val="20"/>
        </w:rPr>
        <w:t xml:space="preserve">Приложение № 2 к Постановлению администрации </w:t>
      </w:r>
    </w:p>
    <w:p w:rsidR="00824C63" w:rsidRPr="00824C63" w:rsidRDefault="00B4325F" w:rsidP="00824C63">
      <w:pPr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Каратузского района от 28.10.2020 № 942</w:t>
      </w:r>
      <w:r w:rsidR="00824C63" w:rsidRPr="00824C63">
        <w:rPr>
          <w:rFonts w:ascii="Times New Roman" w:hAnsi="Times New Roman" w:cs="Times New Roman"/>
          <w:sz w:val="20"/>
          <w:szCs w:val="20"/>
        </w:rPr>
        <w:t>-п</w:t>
      </w:r>
    </w:p>
    <w:p w:rsidR="00824C63" w:rsidRPr="00824C63" w:rsidRDefault="00824C63" w:rsidP="00824C63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0"/>
          <w:szCs w:val="20"/>
        </w:rPr>
      </w:pPr>
      <w:r w:rsidRPr="00824C63">
        <w:rPr>
          <w:rFonts w:ascii="Times New Roman" w:hAnsi="Times New Roman"/>
          <w:sz w:val="20"/>
          <w:szCs w:val="20"/>
        </w:rPr>
        <w:t xml:space="preserve">Приложение  1 </w:t>
      </w:r>
    </w:p>
    <w:p w:rsidR="00824C63" w:rsidRPr="00824C63" w:rsidRDefault="00824C63" w:rsidP="00824C6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0"/>
          <w:szCs w:val="20"/>
        </w:rPr>
      </w:pPr>
      <w:r w:rsidRPr="00824C63">
        <w:rPr>
          <w:rFonts w:ascii="Times New Roman" w:hAnsi="Times New Roman"/>
          <w:sz w:val="20"/>
          <w:szCs w:val="20"/>
        </w:rPr>
        <w:t xml:space="preserve">к подпрограмме 1 </w:t>
      </w:r>
      <w:r w:rsidRPr="00824C63">
        <w:rPr>
          <w:rFonts w:ascii="Times New Roman" w:hAnsi="Times New Roman"/>
          <w:kern w:val="32"/>
          <w:sz w:val="20"/>
          <w:szCs w:val="20"/>
        </w:rPr>
        <w:t>«Развитие дошкольного, общего и дополнительного образования детей»</w:t>
      </w:r>
      <w:r w:rsidRPr="00824C63">
        <w:rPr>
          <w:rFonts w:ascii="Times New Roman" w:hAnsi="Times New Roman"/>
          <w:sz w:val="20"/>
          <w:szCs w:val="20"/>
        </w:rPr>
        <w:t xml:space="preserve">, реализуемой в рамках муниципальной программы «Развитие системы образования Каратузского  района» </w:t>
      </w:r>
    </w:p>
    <w:p w:rsidR="00824C63" w:rsidRPr="007B7884" w:rsidRDefault="00824C63" w:rsidP="00824C6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24C63" w:rsidRPr="007B7884" w:rsidRDefault="00824C63" w:rsidP="00824C6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7B7884">
        <w:rPr>
          <w:rFonts w:ascii="Times New Roman" w:hAnsi="Times New Roman"/>
          <w:sz w:val="28"/>
          <w:szCs w:val="28"/>
        </w:rPr>
        <w:t xml:space="preserve">Перечень и значения показателей результативности подпрограммы 1 </w:t>
      </w:r>
      <w:r w:rsidRPr="007B7884">
        <w:rPr>
          <w:rFonts w:ascii="Times New Roman" w:hAnsi="Times New Roman" w:cs="Times New Roman"/>
          <w:kern w:val="32"/>
          <w:sz w:val="28"/>
          <w:szCs w:val="28"/>
        </w:rPr>
        <w:t xml:space="preserve">«Развитие дошкольного, общего и дополнительного образования детей» </w:t>
      </w:r>
      <w:r w:rsidRPr="007B7884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</w:p>
    <w:p w:rsidR="00824C63" w:rsidRPr="007B7884" w:rsidRDefault="00824C63" w:rsidP="00824C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7884">
        <w:rPr>
          <w:rFonts w:ascii="Times New Roman" w:hAnsi="Times New Roman" w:cs="Times New Roman"/>
          <w:sz w:val="28"/>
          <w:szCs w:val="28"/>
        </w:rPr>
        <w:t>«Развитие системы образования Каратузского района»</w:t>
      </w:r>
    </w:p>
    <w:p w:rsidR="00824C63" w:rsidRPr="00764B27" w:rsidRDefault="00824C63" w:rsidP="00824C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64B2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536"/>
        <w:gridCol w:w="1560"/>
        <w:gridCol w:w="1559"/>
        <w:gridCol w:w="1559"/>
        <w:gridCol w:w="1701"/>
        <w:gridCol w:w="1418"/>
        <w:gridCol w:w="1842"/>
      </w:tblGrid>
      <w:tr w:rsidR="00824C63" w:rsidRPr="002641D3" w:rsidTr="0099536D">
        <w:trPr>
          <w:trHeight w:val="381"/>
          <w:jc w:val="center"/>
        </w:trPr>
        <w:tc>
          <w:tcPr>
            <w:tcW w:w="866" w:type="dxa"/>
            <w:vMerge w:val="restart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1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41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24C63" w:rsidRPr="002641D3" w:rsidRDefault="00824C63" w:rsidP="00995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824C63" w:rsidRPr="002641D3" w:rsidRDefault="00824C63" w:rsidP="00995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824C63" w:rsidRPr="002641D3" w:rsidTr="0099536D">
        <w:trPr>
          <w:trHeight w:val="982"/>
          <w:jc w:val="center"/>
        </w:trPr>
        <w:tc>
          <w:tcPr>
            <w:tcW w:w="866" w:type="dxa"/>
            <w:vMerge/>
            <w:shd w:val="clear" w:color="auto" w:fill="auto"/>
          </w:tcPr>
          <w:p w:rsidR="00824C63" w:rsidRPr="002641D3" w:rsidRDefault="00824C63" w:rsidP="00995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4C63" w:rsidRPr="002641D3" w:rsidRDefault="00824C63" w:rsidP="00995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24C63" w:rsidRPr="002641D3" w:rsidRDefault="00824C63" w:rsidP="00995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4C63" w:rsidRPr="002641D3" w:rsidRDefault="00824C63" w:rsidP="00995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</w:tr>
      <w:tr w:rsidR="00824C63" w:rsidRPr="002641D3" w:rsidTr="0099536D">
        <w:trPr>
          <w:trHeight w:val="297"/>
          <w:jc w:val="center"/>
        </w:trPr>
        <w:tc>
          <w:tcPr>
            <w:tcW w:w="866" w:type="dxa"/>
            <w:vMerge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24C63" w:rsidRPr="002641D3" w:rsidTr="0099536D">
        <w:trPr>
          <w:trHeight w:val="297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1D3">
              <w:rPr>
                <w:rFonts w:ascii="Times New Roman" w:hAnsi="Times New Roman"/>
                <w:b/>
                <w:sz w:val="24"/>
                <w:szCs w:val="24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1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№ 1 </w:t>
            </w:r>
            <w:r w:rsidRPr="002641D3">
              <w:rPr>
                <w:rFonts w:ascii="Times New Roman" w:hAnsi="Times New Roman"/>
                <w:b/>
                <w:sz w:val="24"/>
                <w:szCs w:val="24"/>
              </w:rPr>
              <w:t>Развитие системы</w:t>
            </w:r>
            <w:r w:rsidRPr="0026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824C63" w:rsidRPr="002641D3" w:rsidRDefault="00824C63" w:rsidP="0099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2641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</w:t>
            </w:r>
            <w:r w:rsidRPr="002641D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в возрасте от 3 до 7 лет, находящихся в очереди на получение </w:t>
            </w:r>
            <w:r w:rsidRPr="002641D3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в текущем году дошкольного образования (на начало года)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41D3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824C63" w:rsidRPr="002641D3" w:rsidRDefault="00824C63" w:rsidP="0099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воспитанников дошкольных образовательных организаций, расположенных на территории Каратузского района, обучающихся по образовательным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Каратузского района (на конец года)</w:t>
            </w:r>
          </w:p>
        </w:tc>
        <w:tc>
          <w:tcPr>
            <w:tcW w:w="1560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41D3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auto"/>
          </w:tcPr>
          <w:p w:rsidR="00824C63" w:rsidRPr="00D70BAE" w:rsidRDefault="00824C63" w:rsidP="0099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pacing w:val="-4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средней заработной плате работников сферы общего образования Каратузского района</w:t>
            </w:r>
          </w:p>
        </w:tc>
        <w:tc>
          <w:tcPr>
            <w:tcW w:w="1560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безмерная величина</w:t>
            </w:r>
          </w:p>
        </w:tc>
        <w:tc>
          <w:tcPr>
            <w:tcW w:w="1559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BAE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701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418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auto"/>
          </w:tcPr>
          <w:p w:rsidR="00824C63" w:rsidRPr="002641D3" w:rsidRDefault="00824C63" w:rsidP="0099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pacing w:val="-4"/>
                <w:sz w:val="24"/>
                <w:szCs w:val="24"/>
              </w:rPr>
      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41D3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auto"/>
          </w:tcPr>
          <w:p w:rsidR="00824C63" w:rsidRPr="002641D3" w:rsidRDefault="00824C63" w:rsidP="0099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41D3"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824C63" w:rsidRPr="00764B27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707F5D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5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auto"/>
          </w:tcPr>
          <w:p w:rsidR="00824C63" w:rsidRPr="00707F5D" w:rsidRDefault="00824C63" w:rsidP="0099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07F5D">
              <w:rPr>
                <w:rFonts w:ascii="Times New Roman" w:hAnsi="Times New Roman"/>
                <w:spacing w:val="-4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560" w:type="dxa"/>
            <w:shd w:val="clear" w:color="auto" w:fill="auto"/>
          </w:tcPr>
          <w:p w:rsidR="00824C63" w:rsidRPr="00707F5D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F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707F5D" w:rsidRDefault="00824C63" w:rsidP="00995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F5D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9D4F35" w:rsidRDefault="00824C63" w:rsidP="0099536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4F35">
              <w:rPr>
                <w:rFonts w:ascii="Times New Roman" w:hAnsi="Times New Roman"/>
                <w:sz w:val="24"/>
                <w:szCs w:val="20"/>
              </w:rPr>
              <w:t>29,8</w:t>
            </w:r>
          </w:p>
        </w:tc>
        <w:tc>
          <w:tcPr>
            <w:tcW w:w="1701" w:type="dxa"/>
            <w:shd w:val="clear" w:color="auto" w:fill="auto"/>
          </w:tcPr>
          <w:p w:rsidR="00824C63" w:rsidRPr="009D4F35" w:rsidRDefault="00824C63" w:rsidP="0099536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4F35">
              <w:rPr>
                <w:rFonts w:ascii="Times New Roman" w:hAnsi="Times New Roman"/>
                <w:sz w:val="24"/>
                <w:szCs w:val="20"/>
              </w:rPr>
              <w:t>33,7</w:t>
            </w:r>
          </w:p>
        </w:tc>
        <w:tc>
          <w:tcPr>
            <w:tcW w:w="1418" w:type="dxa"/>
            <w:shd w:val="clear" w:color="auto" w:fill="auto"/>
          </w:tcPr>
          <w:p w:rsidR="00824C63" w:rsidRPr="009D4F35" w:rsidRDefault="00824C63" w:rsidP="0099536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4F35">
              <w:rPr>
                <w:rFonts w:ascii="Times New Roman" w:hAnsi="Times New Roman"/>
                <w:sz w:val="24"/>
                <w:szCs w:val="20"/>
              </w:rPr>
              <w:t>33,9</w:t>
            </w:r>
          </w:p>
        </w:tc>
        <w:tc>
          <w:tcPr>
            <w:tcW w:w="1842" w:type="dxa"/>
            <w:shd w:val="clear" w:color="auto" w:fill="auto"/>
          </w:tcPr>
          <w:p w:rsidR="00824C63" w:rsidRPr="009D4F35" w:rsidRDefault="00824C63" w:rsidP="0099536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4F35">
              <w:rPr>
                <w:rFonts w:ascii="Times New Roman" w:hAnsi="Times New Roman"/>
                <w:sz w:val="24"/>
                <w:szCs w:val="20"/>
              </w:rPr>
              <w:t>34,0</w:t>
            </w:r>
          </w:p>
        </w:tc>
      </w:tr>
      <w:tr w:rsidR="00824C63" w:rsidRPr="00764B27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FD6D9D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9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shd w:val="clear" w:color="auto" w:fill="auto"/>
          </w:tcPr>
          <w:p w:rsidR="00824C63" w:rsidRPr="00FD6D9D" w:rsidRDefault="00824C63" w:rsidP="0099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6D9D">
              <w:rPr>
                <w:rFonts w:ascii="Times New Roman" w:hAnsi="Times New Roman"/>
                <w:spacing w:val="-4"/>
                <w:sz w:val="24"/>
                <w:szCs w:val="24"/>
              </w:rPr>
              <w:t>Доля детей в возрасте 1-6 лет, получающих дошкольную образовательную услугу и (или услугу по содержанию в муниципальных образовательных учреждениях в общей численности детей в возрасте 1-6 лет)</w:t>
            </w:r>
          </w:p>
        </w:tc>
        <w:tc>
          <w:tcPr>
            <w:tcW w:w="1560" w:type="dxa"/>
            <w:shd w:val="clear" w:color="auto" w:fill="auto"/>
          </w:tcPr>
          <w:p w:rsidR="00824C63" w:rsidRPr="00FD6D9D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D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FD6D9D" w:rsidRDefault="00824C63" w:rsidP="00995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D9D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9D4F35" w:rsidRDefault="00824C63" w:rsidP="0099536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4F35">
              <w:rPr>
                <w:rFonts w:ascii="Times New Roman" w:hAnsi="Times New Roman"/>
                <w:sz w:val="24"/>
                <w:szCs w:val="20"/>
              </w:rPr>
              <w:t>61,3</w:t>
            </w:r>
          </w:p>
        </w:tc>
        <w:tc>
          <w:tcPr>
            <w:tcW w:w="1701" w:type="dxa"/>
            <w:shd w:val="clear" w:color="auto" w:fill="auto"/>
          </w:tcPr>
          <w:p w:rsidR="00824C63" w:rsidRPr="009D4F35" w:rsidRDefault="00824C63" w:rsidP="0099536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4F35">
              <w:rPr>
                <w:rFonts w:ascii="Times New Roman" w:hAnsi="Times New Roman"/>
                <w:sz w:val="24"/>
                <w:szCs w:val="20"/>
              </w:rPr>
              <w:t>62,0</w:t>
            </w:r>
          </w:p>
        </w:tc>
        <w:tc>
          <w:tcPr>
            <w:tcW w:w="1418" w:type="dxa"/>
            <w:shd w:val="clear" w:color="auto" w:fill="auto"/>
          </w:tcPr>
          <w:p w:rsidR="00824C63" w:rsidRPr="009D4F35" w:rsidRDefault="00824C63" w:rsidP="0099536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4F35">
              <w:rPr>
                <w:rFonts w:ascii="Times New Roman" w:hAnsi="Times New Roman"/>
                <w:sz w:val="24"/>
                <w:szCs w:val="20"/>
              </w:rPr>
              <w:t>63,7</w:t>
            </w:r>
          </w:p>
        </w:tc>
        <w:tc>
          <w:tcPr>
            <w:tcW w:w="1842" w:type="dxa"/>
            <w:shd w:val="clear" w:color="auto" w:fill="auto"/>
          </w:tcPr>
          <w:p w:rsidR="00824C63" w:rsidRPr="009D4F35" w:rsidRDefault="00824C63" w:rsidP="0099536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D4F35">
              <w:rPr>
                <w:rFonts w:ascii="Times New Roman" w:hAnsi="Times New Roman"/>
                <w:sz w:val="24"/>
                <w:szCs w:val="20"/>
              </w:rPr>
              <w:t>65,4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1D3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2 </w:t>
            </w:r>
            <w:r w:rsidRPr="00264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824C63" w:rsidRPr="002641D3" w:rsidRDefault="00824C63" w:rsidP="009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D3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</w:t>
            </w:r>
          </w:p>
        </w:tc>
        <w:tc>
          <w:tcPr>
            <w:tcW w:w="1560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1D3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2641D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641D3">
              <w:rPr>
                <w:rFonts w:ascii="Times New Roman" w:hAnsi="Times New Roman"/>
                <w:sz w:val="20"/>
                <w:szCs w:val="20"/>
              </w:rPr>
              <w:t>тат</w:t>
            </w:r>
            <w:proofErr w:type="spellEnd"/>
            <w:r w:rsidRPr="002641D3">
              <w:rPr>
                <w:rFonts w:ascii="Times New Roman" w:hAnsi="Times New Roman"/>
                <w:sz w:val="20"/>
                <w:szCs w:val="20"/>
              </w:rPr>
              <w:t>.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:rsidR="00824C63" w:rsidRPr="002641D3" w:rsidRDefault="00824C63" w:rsidP="009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D3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</w:t>
            </w:r>
          </w:p>
        </w:tc>
        <w:tc>
          <w:tcPr>
            <w:tcW w:w="1560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1D3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2641D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641D3">
              <w:rPr>
                <w:rFonts w:ascii="Times New Roman" w:hAnsi="Times New Roman"/>
                <w:sz w:val="20"/>
                <w:szCs w:val="20"/>
              </w:rPr>
              <w:t>тат</w:t>
            </w:r>
            <w:proofErr w:type="spellEnd"/>
            <w:r w:rsidRPr="002641D3">
              <w:rPr>
                <w:rFonts w:ascii="Times New Roman" w:hAnsi="Times New Roman"/>
                <w:sz w:val="20"/>
                <w:szCs w:val="20"/>
              </w:rPr>
              <w:t>.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824C63" w:rsidRPr="002641D3" w:rsidRDefault="00824C63" w:rsidP="009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D3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ЕГЭ (в расчете на 2 обязательных предмета) в 10% общеобразовательных организаций, расположенных на территории Каратузского района, с лучшими результатами ЕГЭ к среднему баллу ЕГЭ (в расчете на 2 обязательных предмета) в 10% общеобразовательных организаций, расположенных на территории Каратузского района, с худшими результатами ЕГЭ</w:t>
            </w:r>
          </w:p>
        </w:tc>
        <w:tc>
          <w:tcPr>
            <w:tcW w:w="1560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</w:rPr>
              <w:t>безразмерная величина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jc w:val="center"/>
            </w:pPr>
            <w:r w:rsidRPr="002641D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auto"/>
          </w:tcPr>
          <w:p w:rsidR="00824C63" w:rsidRPr="002641D3" w:rsidRDefault="00824C63" w:rsidP="009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D3">
              <w:rPr>
                <w:rFonts w:ascii="Times New Roman" w:hAnsi="Times New Roman" w:cs="Times New Roman"/>
                <w:sz w:val="24"/>
                <w:szCs w:val="24"/>
              </w:rPr>
              <w:t>Средний балл ЕГЭ в 10% общеобразовательных организаций с худшими результатами ЕГЭ</w:t>
            </w:r>
          </w:p>
        </w:tc>
        <w:tc>
          <w:tcPr>
            <w:tcW w:w="1560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jc w:val="center"/>
            </w:pPr>
            <w:r w:rsidRPr="002641D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shd w:val="clear" w:color="auto" w:fill="auto"/>
          </w:tcPr>
          <w:p w:rsidR="00824C63" w:rsidRPr="002641D3" w:rsidRDefault="00824C63" w:rsidP="009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D3">
              <w:rPr>
                <w:rFonts w:ascii="Times New Roman" w:hAnsi="Times New Roman" w:cs="Times New Roman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jc w:val="center"/>
            </w:pPr>
            <w:r w:rsidRPr="002641D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24C63" w:rsidRPr="002641D3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обучающихся, занимающихся в первую смену, в общей </w:t>
            </w:r>
            <w:proofErr w:type="gramStart"/>
            <w:r w:rsidRPr="002641D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2641D3">
              <w:rPr>
                <w:rFonts w:ascii="Times New Roman" w:hAnsi="Times New Roman"/>
                <w:sz w:val="24"/>
                <w:szCs w:val="24"/>
              </w:rPr>
              <w:t xml:space="preserve"> обучающихся в общеобразовательных организациях,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1560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jc w:val="center"/>
            </w:pPr>
            <w:r w:rsidRPr="002641D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2641D3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24C63" w:rsidRPr="002641D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D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24C63" w:rsidRPr="00D70BAE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shd w:val="clear" w:color="auto" w:fill="auto"/>
          </w:tcPr>
          <w:p w:rsidR="00824C63" w:rsidRPr="00D70BAE" w:rsidRDefault="00824C63" w:rsidP="009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E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организаций, расположенных на территории Каратузского района, к среднемесячному доходу от трудовой деятельности в Каратузском районе</w:t>
            </w:r>
          </w:p>
        </w:tc>
        <w:tc>
          <w:tcPr>
            <w:tcW w:w="1560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D70BAE" w:rsidRDefault="00824C63" w:rsidP="0099536D">
            <w:pPr>
              <w:jc w:val="center"/>
            </w:pPr>
            <w:r w:rsidRPr="00D70BAE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  <w:tc>
          <w:tcPr>
            <w:tcW w:w="1701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24C63" w:rsidRPr="003157E9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3157E9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E9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  <w:shd w:val="clear" w:color="auto" w:fill="auto"/>
          </w:tcPr>
          <w:p w:rsidR="00824C63" w:rsidRPr="003157E9" w:rsidRDefault="00824C63" w:rsidP="009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7E9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560" w:type="dxa"/>
            <w:shd w:val="clear" w:color="auto" w:fill="auto"/>
          </w:tcPr>
          <w:p w:rsidR="00824C63" w:rsidRPr="003157E9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3157E9" w:rsidRDefault="00824C63" w:rsidP="0099536D">
            <w:pPr>
              <w:jc w:val="center"/>
            </w:pPr>
            <w:r w:rsidRPr="003157E9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3157E9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824C63" w:rsidRPr="003157E9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824C63" w:rsidRPr="003157E9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24C63" w:rsidRPr="003157E9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E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24C63" w:rsidRPr="00764B27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764B27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5" w:type="dxa"/>
            <w:gridSpan w:val="7"/>
            <w:shd w:val="clear" w:color="auto" w:fill="auto"/>
          </w:tcPr>
          <w:p w:rsidR="00824C63" w:rsidRPr="007F1FE4" w:rsidRDefault="00824C63" w:rsidP="009953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FE4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3 </w:t>
            </w:r>
            <w:r w:rsidRPr="007F1F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824C63" w:rsidRPr="00764B27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764B27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7B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shd w:val="clear" w:color="auto" w:fill="auto"/>
          </w:tcPr>
          <w:p w:rsidR="00824C63" w:rsidRPr="007F1FE4" w:rsidRDefault="00824C63" w:rsidP="009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FE4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(не включая 18 лет)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от 5 до 18 лет (не включая 18 лет)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824C63" w:rsidRPr="007F1FE4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7F1FE4" w:rsidRDefault="00824C63" w:rsidP="0099536D">
            <w:pPr>
              <w:jc w:val="center"/>
            </w:pPr>
            <w:r w:rsidRPr="007F1FE4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BC192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23">
              <w:rPr>
                <w:rFonts w:ascii="Times New Roman" w:hAnsi="Times New Roman"/>
                <w:sz w:val="24"/>
                <w:szCs w:val="24"/>
              </w:rPr>
              <w:t>80,44</w:t>
            </w:r>
          </w:p>
        </w:tc>
        <w:tc>
          <w:tcPr>
            <w:tcW w:w="1701" w:type="dxa"/>
            <w:shd w:val="clear" w:color="auto" w:fill="auto"/>
          </w:tcPr>
          <w:p w:rsidR="00824C63" w:rsidRPr="00BC192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23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418" w:type="dxa"/>
            <w:shd w:val="clear" w:color="auto" w:fill="auto"/>
          </w:tcPr>
          <w:p w:rsidR="00824C63" w:rsidRPr="00BC192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2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1842" w:type="dxa"/>
            <w:shd w:val="clear" w:color="auto" w:fill="auto"/>
          </w:tcPr>
          <w:p w:rsidR="00824C63" w:rsidRPr="00BC1923" w:rsidRDefault="00824C63" w:rsidP="00995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923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824C63" w:rsidRPr="005611C7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shd w:val="clear" w:color="auto" w:fill="auto"/>
          </w:tcPr>
          <w:p w:rsidR="00824C63" w:rsidRPr="00D70BAE" w:rsidRDefault="00824C63" w:rsidP="009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E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 Каратузском районе</w:t>
            </w:r>
          </w:p>
        </w:tc>
        <w:tc>
          <w:tcPr>
            <w:tcW w:w="1560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24C63" w:rsidRPr="00D70BAE" w:rsidRDefault="00824C63" w:rsidP="0099536D">
            <w:pPr>
              <w:jc w:val="center"/>
            </w:pPr>
            <w:r w:rsidRPr="00D70BAE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701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shd w:val="clear" w:color="auto" w:fill="auto"/>
          </w:tcPr>
          <w:p w:rsidR="00824C63" w:rsidRPr="00D70BAE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24C63" w:rsidRPr="005611C7" w:rsidRDefault="00824C63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BA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44866" w:rsidRPr="005611C7" w:rsidTr="0099536D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A44866" w:rsidRPr="00176298" w:rsidRDefault="00A44866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6298">
              <w:rPr>
                <w:rFonts w:ascii="Times New Roman" w:hAnsi="Times New Roman"/>
                <w:sz w:val="24"/>
                <w:szCs w:val="24"/>
                <w:highlight w:val="yellow"/>
              </w:rPr>
              <w:t>3.3</w:t>
            </w:r>
          </w:p>
        </w:tc>
        <w:tc>
          <w:tcPr>
            <w:tcW w:w="4536" w:type="dxa"/>
            <w:shd w:val="clear" w:color="auto" w:fill="auto"/>
          </w:tcPr>
          <w:p w:rsidR="00A44866" w:rsidRPr="00176298" w:rsidRDefault="00A44866" w:rsidP="00995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62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Охват детей в возрасте от 5 до 18,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560" w:type="dxa"/>
            <w:shd w:val="clear" w:color="auto" w:fill="auto"/>
          </w:tcPr>
          <w:p w:rsidR="00A44866" w:rsidRPr="00176298" w:rsidRDefault="00A44866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6298">
              <w:rPr>
                <w:rFonts w:ascii="Times New Roman" w:hAnsi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44866" w:rsidRPr="00176298" w:rsidRDefault="00A44866" w:rsidP="0099536D">
            <w:pPr>
              <w:jc w:val="center"/>
              <w:rPr>
                <w:highlight w:val="yellow"/>
              </w:rPr>
            </w:pPr>
            <w:r w:rsidRPr="00176298">
              <w:rPr>
                <w:rFonts w:ascii="Times New Roman" w:hAnsi="Times New Roman"/>
                <w:sz w:val="20"/>
                <w:szCs w:val="20"/>
                <w:highlight w:val="yellow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A44866" w:rsidRPr="00176298" w:rsidRDefault="00A44866" w:rsidP="0099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176298">
              <w:rPr>
                <w:rFonts w:ascii="Times New Roman" w:hAnsi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44866" w:rsidRPr="006E221B" w:rsidRDefault="00A44866" w:rsidP="0099536D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25,0</w:t>
            </w:r>
          </w:p>
        </w:tc>
        <w:tc>
          <w:tcPr>
            <w:tcW w:w="1418" w:type="dxa"/>
            <w:shd w:val="clear" w:color="auto" w:fill="auto"/>
          </w:tcPr>
          <w:p w:rsidR="00A44866" w:rsidRPr="006E221B" w:rsidRDefault="00A44866" w:rsidP="00A677A9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25,0</w:t>
            </w:r>
          </w:p>
        </w:tc>
        <w:tc>
          <w:tcPr>
            <w:tcW w:w="1842" w:type="dxa"/>
            <w:shd w:val="clear" w:color="auto" w:fill="auto"/>
          </w:tcPr>
          <w:p w:rsidR="00A44866" w:rsidRPr="006E221B" w:rsidRDefault="00A44866" w:rsidP="00A677A9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25,0</w:t>
            </w:r>
          </w:p>
        </w:tc>
      </w:tr>
    </w:tbl>
    <w:p w:rsidR="00824C63" w:rsidRDefault="00824C63" w:rsidP="00824C63"/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8"/>
        <w:gridCol w:w="554"/>
        <w:gridCol w:w="981"/>
        <w:gridCol w:w="1090"/>
        <w:gridCol w:w="1090"/>
        <w:gridCol w:w="1090"/>
        <w:gridCol w:w="2199"/>
      </w:tblGrid>
      <w:tr w:rsidR="00C03303" w:rsidRPr="00C03303" w:rsidTr="00C03303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72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303" w:rsidRPr="0097667A" w:rsidRDefault="00C03303" w:rsidP="00976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97667A" w:rsidRPr="00976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</w:t>
            </w:r>
            <w:r w:rsidR="00B4325F">
              <w:rPr>
                <w:rFonts w:ascii="Times New Roman" w:hAnsi="Times New Roman" w:cs="Times New Roman"/>
                <w:sz w:val="24"/>
                <w:szCs w:val="24"/>
              </w:rPr>
              <w:t>трации Каратузского района от 28.10.2020 № 942</w:t>
            </w: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C03303" w:rsidRPr="00C03303" w:rsidTr="00C03303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Приложение № 2 к подпрограмме</w:t>
            </w:r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C03303" w:rsidRPr="00C03303" w:rsidTr="00C0330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C03303" w:rsidRPr="00C03303" w:rsidTr="00C03303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 ГРБС 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</w:t>
            </w:r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</w:tcBorders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97667A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C03303" w:rsidRPr="00C03303" w:rsidTr="00C03303">
        <w:trPr>
          <w:trHeight w:val="63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1605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97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78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4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492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3303" w:rsidRPr="00C03303" w:rsidTr="00C03303">
        <w:trPr>
          <w:trHeight w:val="780"/>
        </w:trPr>
        <w:tc>
          <w:tcPr>
            <w:tcW w:w="29760" w:type="dxa"/>
            <w:gridSpan w:val="12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C03303" w:rsidRPr="00C03303" w:rsidTr="00C03303">
        <w:trPr>
          <w:trHeight w:val="720"/>
        </w:trPr>
        <w:tc>
          <w:tcPr>
            <w:tcW w:w="29760" w:type="dxa"/>
            <w:gridSpan w:val="12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C03303" w:rsidRPr="00C03303" w:rsidTr="00C03303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36505,72900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109975,62900</w:t>
            </w:r>
          </w:p>
        </w:tc>
        <w:tc>
          <w:tcPr>
            <w:tcW w:w="4583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Обеспеченность  услугами дошкольных организаций  747 ребенок   - в 2020-22гг.</w:t>
            </w:r>
          </w:p>
        </w:tc>
      </w:tr>
      <w:tr w:rsidR="00C03303" w:rsidRPr="00C03303" w:rsidTr="00C03303">
        <w:trPr>
          <w:trHeight w:val="57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154,45100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341,85100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645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3763,93000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11309,39000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645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8,80000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8,80000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151,20000</w:t>
            </w:r>
          </w:p>
        </w:tc>
        <w:tc>
          <w:tcPr>
            <w:tcW w:w="4583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C03303" w:rsidRPr="00C03303" w:rsidTr="00C03303">
        <w:trPr>
          <w:trHeight w:val="162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1149,60000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6192,80000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2340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475,20000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семей, имеющих ребенка </w:t>
            </w:r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нвалида, опекаемого ребенка  в 2020-22гг. - 22 ребенка.</w:t>
            </w:r>
          </w:p>
        </w:tc>
      </w:tr>
      <w:tr w:rsidR="00C03303" w:rsidRPr="00C03303" w:rsidTr="00C03303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36633,73500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102320,23500</w:t>
            </w:r>
          </w:p>
        </w:tc>
        <w:tc>
          <w:tcPr>
            <w:tcW w:w="4583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C03303" w:rsidRPr="00C03303" w:rsidTr="00C03303">
        <w:trPr>
          <w:trHeight w:val="84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5690,57500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13840,71500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108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646,44000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108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8,70000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8,70000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21528,29170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63405,61170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102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2471,84000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7232,32000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на </w:t>
            </w:r>
            <w:proofErr w:type="spellStart"/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1570,59000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1570,59000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105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145,34000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145,34000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420"/>
        </w:trPr>
        <w:tc>
          <w:tcPr>
            <w:tcW w:w="29760" w:type="dxa"/>
            <w:gridSpan w:val="12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C03303" w:rsidRPr="00C03303" w:rsidTr="00C03303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0210042190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98646,26290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90922,05000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82659,95000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272228,26290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C03303" w:rsidRPr="00C03303" w:rsidTr="00C03303">
        <w:trPr>
          <w:trHeight w:val="1125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0210042190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548,17850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1008,17850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</w:t>
            </w:r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обеспечения основного вида деятельности </w:t>
            </w:r>
          </w:p>
        </w:tc>
      </w:tr>
      <w:tr w:rsidR="00C03303" w:rsidRPr="00C03303" w:rsidTr="00C03303">
        <w:trPr>
          <w:trHeight w:val="810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0210075660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7956,32222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35970,12222</w:t>
            </w:r>
          </w:p>
        </w:tc>
        <w:tc>
          <w:tcPr>
            <w:tcW w:w="4583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C03303" w:rsidRPr="00C03303" w:rsidTr="00C03303">
        <w:trPr>
          <w:trHeight w:val="735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0210075660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4863,07778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4863,07778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0210075640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170326,52800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519015,70800</w:t>
            </w:r>
          </w:p>
        </w:tc>
        <w:tc>
          <w:tcPr>
            <w:tcW w:w="4583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C03303" w:rsidRPr="00C03303" w:rsidTr="00C03303">
        <w:trPr>
          <w:trHeight w:val="878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0210075640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4146,35200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12255,57200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878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0210075640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9267,82000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27464,82000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3023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0210074090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25885,69000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78295,89000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1920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на </w:t>
            </w:r>
            <w:proofErr w:type="spellStart"/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0210010490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4070,51000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4070,51000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1350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021Е452100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2120,43700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2120,43700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1920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021Е151690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987,02565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7197,25590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8184,28155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1200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0210053030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7148,00000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23904,80000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23904,80000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54957,60000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1245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0210053040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1200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0210074420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2968,05100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2968,05100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2310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на </w:t>
            </w:r>
            <w:proofErr w:type="spell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</w:t>
            </w:r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02100R3040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3924,91700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3924,91700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питания детям начальных классов без взимания платы   в 2020-22гг.</w:t>
            </w:r>
          </w:p>
        </w:tc>
      </w:tr>
      <w:tr w:rsidR="00C03303" w:rsidRPr="00C03303" w:rsidTr="00C03303">
        <w:trPr>
          <w:trHeight w:val="578"/>
        </w:trPr>
        <w:tc>
          <w:tcPr>
            <w:tcW w:w="29760" w:type="dxa"/>
            <w:gridSpan w:val="12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03303" w:rsidRPr="00C03303" w:rsidTr="00C03303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17817,37850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18575,99000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54969,35850</w:t>
            </w:r>
          </w:p>
        </w:tc>
        <w:tc>
          <w:tcPr>
            <w:tcW w:w="4583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C03303" w:rsidRPr="00C03303" w:rsidTr="00C03303">
        <w:trPr>
          <w:trHeight w:val="66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12,18000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112,18000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612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6574,31000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19722,93000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612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735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10518,91600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10571,83000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31662,57600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589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субсидии на </w:t>
            </w:r>
            <w:proofErr w:type="spellStart"/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199,84000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199,84000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589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99,92000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99,92000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769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44,65000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44,65000</w:t>
            </w:r>
          </w:p>
        </w:tc>
        <w:tc>
          <w:tcPr>
            <w:tcW w:w="4583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03" w:rsidRPr="00C03303" w:rsidTr="00C03303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42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0210010480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864,80000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864,80000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63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0210010480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735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0210010480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1185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021A155191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4060,91400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4060,91400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615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0210010360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175,90000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175,90000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705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0210010360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61,60000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61,60000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750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0210010360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41,77000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41,77000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10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0210042490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1042,49176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375"/>
        </w:trPr>
        <w:tc>
          <w:tcPr>
            <w:tcW w:w="96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0210042490</w:t>
            </w:r>
          </w:p>
        </w:tc>
        <w:tc>
          <w:tcPr>
            <w:tcW w:w="96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109,62156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4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1035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494102,29992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483310,18565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481258,31590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1458670,80147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1020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479086,04992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472738,35565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470686,48590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1422510,89147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3303" w:rsidRPr="00C03303" w:rsidTr="00C03303">
        <w:trPr>
          <w:trHeight w:val="765"/>
        </w:trPr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15016,25000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36159,91000</w:t>
            </w:r>
          </w:p>
        </w:tc>
        <w:tc>
          <w:tcPr>
            <w:tcW w:w="4583" w:type="dxa"/>
            <w:hideMark/>
          </w:tcPr>
          <w:p w:rsidR="00C03303" w:rsidRPr="0097667A" w:rsidRDefault="00C03303" w:rsidP="00C0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20D3" w:rsidRDefault="00AE20D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0D3" w:rsidSect="00F734F3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00" w:rsidRDefault="00830800" w:rsidP="00AB7231">
      <w:pPr>
        <w:spacing w:after="0" w:line="240" w:lineRule="auto"/>
      </w:pPr>
      <w:r>
        <w:separator/>
      </w:r>
    </w:p>
  </w:endnote>
  <w:endnote w:type="continuationSeparator" w:id="0">
    <w:p w:rsidR="00830800" w:rsidRDefault="0083080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00" w:rsidRDefault="00830800" w:rsidP="00AB7231">
      <w:pPr>
        <w:spacing w:after="0" w:line="240" w:lineRule="auto"/>
      </w:pPr>
      <w:r>
        <w:separator/>
      </w:r>
    </w:p>
  </w:footnote>
  <w:footnote w:type="continuationSeparator" w:id="0">
    <w:p w:rsidR="00830800" w:rsidRDefault="0083080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00B"/>
    <w:multiLevelType w:val="hybridMultilevel"/>
    <w:tmpl w:val="865633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E560FC"/>
    <w:multiLevelType w:val="hybridMultilevel"/>
    <w:tmpl w:val="C07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1BD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6C56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46D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0E3A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38C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4D0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6F6"/>
    <w:rsid w:val="0062492A"/>
    <w:rsid w:val="00624D49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7FE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BCD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6B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BA4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5CC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4C63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00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ADC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67A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36D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C7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D1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6CF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866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5F98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002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0D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4B2"/>
    <w:rsid w:val="00B4150E"/>
    <w:rsid w:val="00B416E8"/>
    <w:rsid w:val="00B4171D"/>
    <w:rsid w:val="00B41AEF"/>
    <w:rsid w:val="00B41FC2"/>
    <w:rsid w:val="00B420C1"/>
    <w:rsid w:val="00B424A1"/>
    <w:rsid w:val="00B42823"/>
    <w:rsid w:val="00B4325F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30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568E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0B7E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B4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47D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7E9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4F3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2101-843C-448E-B341-DBB062F3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Токарева Софья Григорьевна</cp:lastModifiedBy>
  <cp:revision>9</cp:revision>
  <cp:lastPrinted>2020-10-28T01:10:00Z</cp:lastPrinted>
  <dcterms:created xsi:type="dcterms:W3CDTF">2020-09-02T08:05:00Z</dcterms:created>
  <dcterms:modified xsi:type="dcterms:W3CDTF">2020-10-28T01:10:00Z</dcterms:modified>
</cp:coreProperties>
</file>