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9D17C6" w:rsidRDefault="00675C78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11.08</w:t>
      </w:r>
      <w:r w:rsidR="003F6E4B">
        <w:rPr>
          <w:rFonts w:ascii="Times New Roman" w:eastAsia="Calibri" w:hAnsi="Times New Roman"/>
          <w:bCs/>
          <w:sz w:val="28"/>
          <w:szCs w:val="28"/>
        </w:rPr>
        <w:t>.</w:t>
      </w:r>
      <w:r w:rsidR="00690FF9">
        <w:rPr>
          <w:rFonts w:ascii="Times New Roman" w:eastAsia="Calibri" w:hAnsi="Times New Roman"/>
          <w:bCs/>
          <w:sz w:val="28"/>
          <w:szCs w:val="28"/>
        </w:rPr>
        <w:t>2023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              с. Каратузское                                        </w:t>
      </w:r>
      <w:r w:rsidR="009D17C6" w:rsidRPr="002A771E">
        <w:rPr>
          <w:rFonts w:ascii="Times New Roman" w:eastAsia="Calibri" w:hAnsi="Times New Roman"/>
          <w:bCs/>
          <w:sz w:val="28"/>
          <w:szCs w:val="28"/>
        </w:rPr>
        <w:t>№</w:t>
      </w:r>
      <w:r w:rsidR="001F3E37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739</w:t>
      </w:r>
      <w:r w:rsidR="00690FF9">
        <w:rPr>
          <w:rFonts w:ascii="Times New Roman" w:eastAsia="Calibri" w:hAnsi="Times New Roman"/>
          <w:bCs/>
          <w:sz w:val="28"/>
          <w:szCs w:val="28"/>
        </w:rPr>
        <w:t>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1360F" w:rsidRPr="00A1360F" w:rsidRDefault="00C3292B" w:rsidP="00A1360F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О внесении изменений в постановление администрации Каратузского района от 24.08.2020 № 674-п «</w:t>
      </w:r>
      <w:r w:rsidR="00A1360F" w:rsidRPr="00A1360F">
        <w:rPr>
          <w:rFonts w:ascii="Times New Roman" w:eastAsia="Calibri" w:hAnsi="Times New Roman"/>
          <w:sz w:val="28"/>
          <w:szCs w:val="28"/>
          <w:lang w:eastAsia="ar-SA"/>
        </w:rPr>
        <w:t>Об утверждении Порядка принятия решений о разработке муниципальных программ Каратузского района, их формировании и реализации</w:t>
      </w:r>
      <w:r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="00A1360F" w:rsidRPr="00A1360F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2A771E" w:rsidRPr="002A771E" w:rsidRDefault="00A1360F" w:rsidP="00A136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1360F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1F3E37" w:rsidRDefault="00A1360F" w:rsidP="00A136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360F">
        <w:rPr>
          <w:rFonts w:ascii="Times New Roman" w:eastAsia="Calibri" w:hAnsi="Times New Roman"/>
          <w:sz w:val="28"/>
          <w:szCs w:val="28"/>
        </w:rPr>
        <w:t>В соответствии со статьей 179 Бюджетного кодекса Российской Федерации, статьей 26 Устава муниципального образования «Каратузский район», ПОСТАНОВЛЯЮ:</w:t>
      </w:r>
    </w:p>
    <w:p w:rsidR="00A1360F" w:rsidRDefault="00A1360F" w:rsidP="00A136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С</w:t>
      </w:r>
      <w:r w:rsidRPr="00A1360F">
        <w:rPr>
          <w:rFonts w:ascii="Times New Roman" w:eastAsia="Calibri" w:hAnsi="Times New Roman"/>
          <w:sz w:val="28"/>
          <w:szCs w:val="28"/>
        </w:rPr>
        <w:t>остав комиссии по бюджетным проектировкам на очередной финансовый год и плановый период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Pr="00A1360F">
        <w:rPr>
          <w:rFonts w:ascii="Times New Roman" w:eastAsia="Calibri" w:hAnsi="Times New Roman"/>
          <w:sz w:val="28"/>
          <w:szCs w:val="28"/>
        </w:rPr>
        <w:t>Приложение 1 к постановлению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1360F">
        <w:rPr>
          <w:rFonts w:ascii="Times New Roman" w:eastAsia="Calibri" w:hAnsi="Times New Roman"/>
          <w:sz w:val="28"/>
          <w:szCs w:val="28"/>
        </w:rPr>
        <w:t>администрации Каратузского района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1360F">
        <w:rPr>
          <w:rFonts w:ascii="Times New Roman" w:eastAsia="Calibri" w:hAnsi="Times New Roman"/>
          <w:sz w:val="28"/>
          <w:szCs w:val="28"/>
        </w:rPr>
        <w:t>от 24.08.2020 № 674-п</w:t>
      </w:r>
      <w:r>
        <w:rPr>
          <w:rFonts w:ascii="Times New Roman" w:eastAsia="Calibri" w:hAnsi="Times New Roman"/>
          <w:sz w:val="28"/>
          <w:szCs w:val="28"/>
        </w:rPr>
        <w:t>) изменить и изложить в редакции согласно  приложени</w:t>
      </w:r>
      <w:r w:rsidR="000E660D">
        <w:rPr>
          <w:rFonts w:ascii="Times New Roman" w:eastAsia="Calibri" w:hAnsi="Times New Roman"/>
          <w:sz w:val="28"/>
          <w:szCs w:val="28"/>
        </w:rPr>
        <w:t>ю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постановлению.</w:t>
      </w:r>
    </w:p>
    <w:p w:rsidR="00A1360F" w:rsidRDefault="000E660D" w:rsidP="00A136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0E660D">
        <w:rPr>
          <w:rFonts w:ascii="Times New Roman" w:eastAsia="Calibri" w:hAnsi="Times New Roman"/>
          <w:sz w:val="28"/>
          <w:szCs w:val="28"/>
        </w:rPr>
        <w:t>Внести в постановление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</w:t>
      </w:r>
      <w:r w:rsidRPr="000E660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Каратузского района </w:t>
      </w:r>
      <w:r w:rsidRPr="000E660D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24</w:t>
      </w:r>
      <w:r w:rsidRPr="000E660D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0E660D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6</w:t>
      </w:r>
      <w:r w:rsidRPr="000E660D">
        <w:rPr>
          <w:rFonts w:ascii="Times New Roman" w:eastAsia="Calibri" w:hAnsi="Times New Roman"/>
          <w:sz w:val="28"/>
          <w:szCs w:val="28"/>
        </w:rPr>
        <w:t>74-п «Об утверждении Порядка принятия решений о разработке муниципальных программ Каратузского района, их формировании и реализации» следующие изменения:</w:t>
      </w:r>
    </w:p>
    <w:p w:rsidR="00F00B01" w:rsidRDefault="00F00B01" w:rsidP="00A136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пункте 1.5. слова «</w:t>
      </w:r>
      <w:r w:rsidRPr="003E40E3">
        <w:rPr>
          <w:rFonts w:ascii="Times New Roman" w:eastAsia="Calibri" w:hAnsi="Times New Roman"/>
          <w:sz w:val="28"/>
          <w:szCs w:val="28"/>
        </w:rPr>
        <w:t>отдел экономического развития ад</w:t>
      </w:r>
      <w:r>
        <w:rPr>
          <w:rFonts w:ascii="Times New Roman" w:eastAsia="Calibri" w:hAnsi="Times New Roman"/>
          <w:sz w:val="28"/>
          <w:szCs w:val="28"/>
        </w:rPr>
        <w:t xml:space="preserve">министрации Каратузского района» заменить словами «отдел экономики, производства и развития предпринимательства администрации Каратузского района»; </w:t>
      </w:r>
    </w:p>
    <w:p w:rsidR="001A03DC" w:rsidRDefault="003E40E3" w:rsidP="00A136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1A03DC">
        <w:rPr>
          <w:rFonts w:ascii="Times New Roman" w:eastAsia="Calibri" w:hAnsi="Times New Roman"/>
          <w:sz w:val="28"/>
          <w:szCs w:val="28"/>
        </w:rPr>
        <w:t xml:space="preserve"> пункте 2.4. слова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3E40E3">
        <w:rPr>
          <w:rFonts w:ascii="Times New Roman" w:eastAsia="Calibri" w:hAnsi="Times New Roman"/>
          <w:sz w:val="28"/>
          <w:szCs w:val="28"/>
        </w:rPr>
        <w:t>отдел экономического развития ад</w:t>
      </w:r>
      <w:r>
        <w:rPr>
          <w:rFonts w:ascii="Times New Roman" w:eastAsia="Calibri" w:hAnsi="Times New Roman"/>
          <w:sz w:val="28"/>
          <w:szCs w:val="28"/>
        </w:rPr>
        <w:t>министрации Каратузского района» заменить словами «отдел экономики, производства и развития предпринимательства администрации Каратузского района»;</w:t>
      </w:r>
    </w:p>
    <w:p w:rsidR="003E40E3" w:rsidRDefault="003E40E3" w:rsidP="003E40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пункте 2.6. слова «</w:t>
      </w:r>
      <w:r w:rsidRPr="003E40E3">
        <w:rPr>
          <w:rFonts w:ascii="Times New Roman" w:eastAsia="Calibri" w:hAnsi="Times New Roman"/>
          <w:sz w:val="28"/>
          <w:szCs w:val="28"/>
        </w:rPr>
        <w:t>отдел экономического развития ад</w:t>
      </w:r>
      <w:r>
        <w:rPr>
          <w:rFonts w:ascii="Times New Roman" w:eastAsia="Calibri" w:hAnsi="Times New Roman"/>
          <w:sz w:val="28"/>
          <w:szCs w:val="28"/>
        </w:rPr>
        <w:t>министрации Каратузского района» заменить словами «отдел экономики, производства и развития предпринимательства администрации Каратузского района»;</w:t>
      </w:r>
    </w:p>
    <w:p w:rsidR="00F00B01" w:rsidRDefault="00F00B01" w:rsidP="00F00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пункте 2.7. слова «</w:t>
      </w:r>
      <w:r w:rsidRPr="003E40E3">
        <w:rPr>
          <w:rFonts w:ascii="Times New Roman" w:eastAsia="Calibri" w:hAnsi="Times New Roman"/>
          <w:sz w:val="28"/>
          <w:szCs w:val="28"/>
        </w:rPr>
        <w:t>отдел экономического развития ад</w:t>
      </w:r>
      <w:r>
        <w:rPr>
          <w:rFonts w:ascii="Times New Roman" w:eastAsia="Calibri" w:hAnsi="Times New Roman"/>
          <w:sz w:val="28"/>
          <w:szCs w:val="28"/>
        </w:rPr>
        <w:t>министрации Каратузского района» заменить словами «отдел экономики, производства и развития предпринимательства администрации Каратузского района»;</w:t>
      </w:r>
    </w:p>
    <w:p w:rsidR="003E40E3" w:rsidRDefault="003E40E3" w:rsidP="003E40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пункте 3.7. слова «</w:t>
      </w:r>
      <w:r w:rsidRPr="003E40E3">
        <w:rPr>
          <w:rFonts w:ascii="Times New Roman" w:eastAsia="Calibri" w:hAnsi="Times New Roman"/>
          <w:sz w:val="28"/>
          <w:szCs w:val="28"/>
        </w:rPr>
        <w:t>отдел экономического развития ад</w:t>
      </w:r>
      <w:r>
        <w:rPr>
          <w:rFonts w:ascii="Times New Roman" w:eastAsia="Calibri" w:hAnsi="Times New Roman"/>
          <w:sz w:val="28"/>
          <w:szCs w:val="28"/>
        </w:rPr>
        <w:t>министрации Каратузского района» заменить словами «отдел экономики, производства и развития предпринимательства администрации Каратузского района»;</w:t>
      </w:r>
    </w:p>
    <w:p w:rsidR="002F2113" w:rsidRDefault="002F2113" w:rsidP="003E40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абзаце 12 пункта 5.7. слова «государственных заданий» заменить словами «муниципальных заданий»;</w:t>
      </w:r>
    </w:p>
    <w:p w:rsidR="002F2113" w:rsidRDefault="002F2113" w:rsidP="003E40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2113">
        <w:rPr>
          <w:rFonts w:ascii="Times New Roman" w:eastAsia="Calibri" w:hAnsi="Times New Roman"/>
          <w:sz w:val="28"/>
          <w:szCs w:val="28"/>
        </w:rPr>
        <w:t>в абзаце 1</w:t>
      </w:r>
      <w:r>
        <w:rPr>
          <w:rFonts w:ascii="Times New Roman" w:eastAsia="Calibri" w:hAnsi="Times New Roman"/>
          <w:sz w:val="28"/>
          <w:szCs w:val="28"/>
        </w:rPr>
        <w:t>4</w:t>
      </w:r>
      <w:r w:rsidRPr="002F2113">
        <w:rPr>
          <w:rFonts w:ascii="Times New Roman" w:eastAsia="Calibri" w:hAnsi="Times New Roman"/>
          <w:sz w:val="28"/>
          <w:szCs w:val="28"/>
        </w:rPr>
        <w:t xml:space="preserve"> пункта 5.7. слова «в соответствии с приоритетами государственной политики» заменить словами «в соответствии с приоритетами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2F2113">
        <w:rPr>
          <w:rFonts w:ascii="Times New Roman" w:eastAsia="Calibri" w:hAnsi="Times New Roman"/>
          <w:sz w:val="28"/>
          <w:szCs w:val="28"/>
        </w:rPr>
        <w:t xml:space="preserve"> политики»;</w:t>
      </w:r>
    </w:p>
    <w:p w:rsidR="007F06C0" w:rsidRDefault="007F06C0" w:rsidP="007F06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абзаце 15 пункта 5</w:t>
      </w:r>
      <w:r w:rsidR="002F211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7</w:t>
      </w:r>
      <w:r w:rsidR="002F211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слова «</w:t>
      </w:r>
      <w:r w:rsidRPr="003E40E3">
        <w:rPr>
          <w:rFonts w:ascii="Times New Roman" w:eastAsia="Calibri" w:hAnsi="Times New Roman"/>
          <w:sz w:val="28"/>
          <w:szCs w:val="28"/>
        </w:rPr>
        <w:t>отдел экономического развития ад</w:t>
      </w:r>
      <w:r>
        <w:rPr>
          <w:rFonts w:ascii="Times New Roman" w:eastAsia="Calibri" w:hAnsi="Times New Roman"/>
          <w:sz w:val="28"/>
          <w:szCs w:val="28"/>
        </w:rPr>
        <w:t>министрации Каратузского района» заменить словами «отдел экономики, производства и развития предпринимательства администрации Каратузского района»;</w:t>
      </w:r>
    </w:p>
    <w:p w:rsidR="000E660D" w:rsidRDefault="00E03307" w:rsidP="000E660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абзац 2 пункта 5.8. изменить и изложить в редакции:</w:t>
      </w:r>
    </w:p>
    <w:p w:rsidR="00A1360F" w:rsidRDefault="00E03307" w:rsidP="00A136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«</w:t>
      </w:r>
      <w:r w:rsidR="00D662B0">
        <w:rPr>
          <w:rFonts w:ascii="Times New Roman" w:eastAsia="Calibri" w:hAnsi="Times New Roman"/>
          <w:sz w:val="28"/>
          <w:szCs w:val="28"/>
        </w:rPr>
        <w:t>о</w:t>
      </w:r>
      <w:r w:rsidR="00413D9B">
        <w:rPr>
          <w:rFonts w:ascii="Times New Roman" w:eastAsia="Calibri" w:hAnsi="Times New Roman"/>
          <w:sz w:val="28"/>
          <w:szCs w:val="28"/>
        </w:rPr>
        <w:t>тдел экономики, производства и развития предпринимательства</w:t>
      </w:r>
      <w:r w:rsidRPr="00E03307">
        <w:rPr>
          <w:rFonts w:ascii="Times New Roman" w:eastAsia="Calibri" w:hAnsi="Times New Roman"/>
          <w:sz w:val="28"/>
          <w:szCs w:val="28"/>
        </w:rPr>
        <w:t xml:space="preserve"> ежегодно до 1 мая года, следующего за отчетным, на основании годовых отчетов, сводного отчета о реализации программ за отчетный год в части финансирования программ, представленного </w:t>
      </w:r>
      <w:r w:rsidR="00413D9B">
        <w:rPr>
          <w:rFonts w:ascii="Times New Roman" w:eastAsia="Calibri" w:hAnsi="Times New Roman"/>
          <w:sz w:val="28"/>
          <w:szCs w:val="28"/>
        </w:rPr>
        <w:t>финансовым управлением</w:t>
      </w:r>
      <w:r w:rsidRPr="00E03307">
        <w:rPr>
          <w:rFonts w:ascii="Times New Roman" w:eastAsia="Calibri" w:hAnsi="Times New Roman"/>
          <w:sz w:val="28"/>
          <w:szCs w:val="28"/>
        </w:rPr>
        <w:t xml:space="preserve"> </w:t>
      </w:r>
      <w:r w:rsidR="00413D9B">
        <w:rPr>
          <w:rFonts w:ascii="Times New Roman" w:eastAsia="Calibri" w:hAnsi="Times New Roman"/>
          <w:sz w:val="28"/>
          <w:szCs w:val="28"/>
        </w:rPr>
        <w:t>администрации Каратузского района</w:t>
      </w:r>
      <w:r w:rsidRPr="00E03307">
        <w:rPr>
          <w:rFonts w:ascii="Times New Roman" w:eastAsia="Calibri" w:hAnsi="Times New Roman"/>
          <w:sz w:val="28"/>
          <w:szCs w:val="28"/>
        </w:rPr>
        <w:t xml:space="preserve">, результатов оценки эффективности реализации программ готовит сводный годовой доклад о ходе реализации и об оценке эффективности программ за отчетный год и представляет в </w:t>
      </w:r>
      <w:r w:rsidR="00413D9B">
        <w:rPr>
          <w:rFonts w:ascii="Times New Roman" w:eastAsia="Calibri" w:hAnsi="Times New Roman"/>
          <w:sz w:val="28"/>
          <w:szCs w:val="28"/>
        </w:rPr>
        <w:t>финансовое</w:t>
      </w:r>
      <w:proofErr w:type="gramEnd"/>
      <w:r w:rsidR="00413D9B">
        <w:rPr>
          <w:rFonts w:ascii="Times New Roman" w:eastAsia="Calibri" w:hAnsi="Times New Roman"/>
          <w:sz w:val="28"/>
          <w:szCs w:val="28"/>
        </w:rPr>
        <w:t xml:space="preserve"> управление</w:t>
      </w:r>
      <w:r w:rsidRPr="00E03307">
        <w:rPr>
          <w:rFonts w:ascii="Times New Roman" w:eastAsia="Calibri" w:hAnsi="Times New Roman"/>
          <w:sz w:val="28"/>
          <w:szCs w:val="28"/>
        </w:rPr>
        <w:t>»;</w:t>
      </w:r>
    </w:p>
    <w:p w:rsidR="003A0E16" w:rsidRDefault="003A0E16" w:rsidP="003A0E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пункт 5.9. изменить и изложить в следующей редакции: </w:t>
      </w:r>
    </w:p>
    <w:p w:rsidR="003A0E16" w:rsidRPr="003A0E16" w:rsidRDefault="003A0E16" w:rsidP="003A0E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3A0E16">
        <w:rPr>
          <w:rFonts w:ascii="Times New Roman" w:eastAsia="Calibri" w:hAnsi="Times New Roman"/>
          <w:sz w:val="28"/>
          <w:szCs w:val="28"/>
        </w:rPr>
        <w:t>Годовой отчет в срок до 1 июня года, следующего за отчетным, подлежит размещению ответственным исполнителем программы на его официальном сайте в информационно-телекоммуникационной сети Интернет.</w:t>
      </w:r>
    </w:p>
    <w:p w:rsidR="003A0E16" w:rsidRPr="003A0E16" w:rsidRDefault="003A0E16" w:rsidP="006A697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A0E16">
        <w:rPr>
          <w:rFonts w:ascii="Times New Roman" w:eastAsia="Calibri" w:hAnsi="Times New Roman"/>
          <w:sz w:val="28"/>
          <w:szCs w:val="28"/>
        </w:rPr>
        <w:t xml:space="preserve">Сводный годовой доклад о ходе реализации и об оценке эффективности программ за отчетный год подлежит размещению </w:t>
      </w:r>
      <w:r>
        <w:rPr>
          <w:rFonts w:ascii="Times New Roman" w:eastAsia="Calibri" w:hAnsi="Times New Roman"/>
          <w:sz w:val="28"/>
          <w:szCs w:val="28"/>
        </w:rPr>
        <w:t>отделом экономики, производства и развития предпринимательства</w:t>
      </w:r>
      <w:r w:rsidRPr="003A0E16">
        <w:rPr>
          <w:rFonts w:ascii="Times New Roman" w:eastAsia="Calibri" w:hAnsi="Times New Roman"/>
          <w:sz w:val="28"/>
          <w:szCs w:val="28"/>
        </w:rPr>
        <w:t xml:space="preserve"> на официальном сайте Каратузского района в информационно-телекоммуникационной сети Интернет http://karatuzraion.ru/</w:t>
      </w:r>
      <w:r w:rsidR="006A697C">
        <w:rPr>
          <w:rFonts w:ascii="Times New Roman" w:eastAsia="Calibri" w:hAnsi="Times New Roman"/>
          <w:sz w:val="28"/>
          <w:szCs w:val="28"/>
        </w:rPr>
        <w:t>».</w:t>
      </w:r>
    </w:p>
    <w:p w:rsidR="002A771E" w:rsidRPr="002A771E" w:rsidRDefault="003B14CC" w:rsidP="0059262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2</w:t>
      </w:r>
      <w:r w:rsidR="002A771E" w:rsidRPr="00D63CF4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proofErr w:type="gramStart"/>
      <w:r w:rsidR="00D63CF4">
        <w:rPr>
          <w:rFonts w:ascii="Times New Roman" w:eastAsia="Calibri" w:hAnsi="Times New Roman"/>
          <w:bCs/>
          <w:sz w:val="28"/>
          <w:szCs w:val="28"/>
        </w:rPr>
        <w:t>Контроль за</w:t>
      </w:r>
      <w:proofErr w:type="gramEnd"/>
      <w:r w:rsidR="00D63CF4">
        <w:rPr>
          <w:rFonts w:ascii="Times New Roman" w:eastAsia="Calibri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r w:rsidR="00D63CF4">
        <w:rPr>
          <w:rFonts w:ascii="Times New Roman" w:hAnsi="Times New Roman"/>
          <w:sz w:val="28"/>
          <w:szCs w:val="28"/>
        </w:rPr>
        <w:t>(Е.С. Мигла).</w:t>
      </w:r>
    </w:p>
    <w:p w:rsidR="002A771E" w:rsidRDefault="003B14CC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71E" w:rsidRPr="002A771E">
        <w:rPr>
          <w:rFonts w:ascii="Times New Roman" w:hAnsi="Times New Roman"/>
          <w:sz w:val="28"/>
          <w:szCs w:val="28"/>
        </w:rPr>
        <w:t>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район»»</w:t>
      </w:r>
      <w:r w:rsidR="00D63CF4">
        <w:rPr>
          <w:rFonts w:ascii="Times New Roman" w:hAnsi="Times New Roman"/>
          <w:sz w:val="28"/>
          <w:szCs w:val="28"/>
        </w:rPr>
        <w:t>.</w:t>
      </w:r>
    </w:p>
    <w:p w:rsidR="00D63CF4" w:rsidRDefault="00D63CF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763F3" w:rsidRPr="002A771E" w:rsidRDefault="007763F3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229D1" w:rsidRDefault="00592624" w:rsidP="001F3E37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F3E3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A771E" w:rsidRPr="002A771E">
        <w:rPr>
          <w:rFonts w:ascii="Times New Roman" w:hAnsi="Times New Roman"/>
          <w:sz w:val="28"/>
          <w:szCs w:val="28"/>
        </w:rPr>
        <w:t xml:space="preserve"> района </w:t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К.А. </w:t>
      </w:r>
      <w:r w:rsidR="00ED3298">
        <w:rPr>
          <w:rFonts w:ascii="Times New Roman" w:hAnsi="Times New Roman"/>
          <w:sz w:val="28"/>
          <w:szCs w:val="28"/>
        </w:rPr>
        <w:t>Тюнин</w:t>
      </w:r>
    </w:p>
    <w:p w:rsidR="009E7D4A" w:rsidRDefault="009E7D4A" w:rsidP="001F3E37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E7D4A" w:rsidRDefault="009E7D4A" w:rsidP="001F3E37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E7D4A" w:rsidRDefault="009E7D4A" w:rsidP="001F3E37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E7D4A" w:rsidRDefault="009E7D4A" w:rsidP="001F3E37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E7D4A" w:rsidRDefault="009E7D4A" w:rsidP="001F3E37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E7D4A" w:rsidRDefault="009E7D4A" w:rsidP="001F3E37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00B01" w:rsidRDefault="00F00B0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5"/>
      </w:tblGrid>
      <w:tr w:rsidR="0099007E" w:rsidRPr="0099007E" w:rsidTr="0099007E">
        <w:tc>
          <w:tcPr>
            <w:tcW w:w="4659" w:type="dxa"/>
          </w:tcPr>
          <w:p w:rsidR="0099007E" w:rsidRPr="0099007E" w:rsidRDefault="0099007E" w:rsidP="0099007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hideMark/>
          </w:tcPr>
          <w:p w:rsidR="0099007E" w:rsidRPr="0099007E" w:rsidRDefault="0099007E" w:rsidP="007763F3">
            <w:pPr>
              <w:spacing w:after="0" w:line="240" w:lineRule="auto"/>
              <w:ind w:left="586"/>
              <w:outlineLvl w:val="0"/>
              <w:rPr>
                <w:rFonts w:ascii="Times New Roman" w:hAnsi="Times New Roman"/>
                <w:sz w:val="20"/>
              </w:rPr>
            </w:pPr>
            <w:r w:rsidRPr="0099007E">
              <w:rPr>
                <w:rFonts w:ascii="Times New Roman" w:hAnsi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007E">
              <w:rPr>
                <w:rFonts w:ascii="Times New Roman" w:hAnsi="Times New Roman"/>
                <w:sz w:val="20"/>
              </w:rPr>
              <w:t xml:space="preserve"> к постановлению</w:t>
            </w:r>
          </w:p>
          <w:p w:rsidR="0099007E" w:rsidRPr="0099007E" w:rsidRDefault="0099007E" w:rsidP="007763F3">
            <w:pPr>
              <w:spacing w:after="0" w:line="240" w:lineRule="auto"/>
              <w:ind w:left="586"/>
              <w:outlineLvl w:val="0"/>
              <w:rPr>
                <w:rFonts w:ascii="Times New Roman" w:hAnsi="Times New Roman"/>
                <w:sz w:val="20"/>
              </w:rPr>
            </w:pPr>
            <w:r w:rsidRPr="0099007E">
              <w:rPr>
                <w:rFonts w:ascii="Times New Roman" w:hAnsi="Times New Roman"/>
                <w:sz w:val="20"/>
              </w:rPr>
              <w:t>администрации Каратузского района</w:t>
            </w:r>
          </w:p>
          <w:p w:rsidR="0099007E" w:rsidRPr="0099007E" w:rsidRDefault="0099007E" w:rsidP="00675C78">
            <w:pPr>
              <w:spacing w:after="0" w:line="240" w:lineRule="auto"/>
              <w:ind w:left="58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007E">
              <w:rPr>
                <w:rFonts w:ascii="Times New Roman" w:hAnsi="Times New Roman"/>
                <w:sz w:val="20"/>
              </w:rPr>
              <w:t xml:space="preserve">от </w:t>
            </w:r>
            <w:r w:rsidR="00675C78">
              <w:rPr>
                <w:rFonts w:ascii="Times New Roman" w:hAnsi="Times New Roman"/>
                <w:sz w:val="20"/>
              </w:rPr>
              <w:t>11.08.</w:t>
            </w:r>
            <w:r w:rsidRPr="0099007E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9007E">
              <w:rPr>
                <w:rFonts w:ascii="Times New Roman" w:hAnsi="Times New Roman"/>
                <w:sz w:val="20"/>
              </w:rPr>
              <w:t xml:space="preserve"> № </w:t>
            </w:r>
            <w:r w:rsidR="00675C78">
              <w:rPr>
                <w:rFonts w:ascii="Times New Roman" w:hAnsi="Times New Roman"/>
                <w:sz w:val="20"/>
              </w:rPr>
              <w:t>739</w:t>
            </w:r>
            <w:r w:rsidRPr="0099007E">
              <w:rPr>
                <w:rFonts w:ascii="Times New Roman" w:hAnsi="Times New Roman"/>
                <w:sz w:val="20"/>
              </w:rPr>
              <w:t>-п</w:t>
            </w:r>
          </w:p>
        </w:tc>
      </w:tr>
    </w:tbl>
    <w:p w:rsidR="0099007E" w:rsidRPr="0099007E" w:rsidRDefault="0099007E" w:rsidP="009900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9007E" w:rsidRPr="0099007E" w:rsidRDefault="0099007E" w:rsidP="009900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9007E" w:rsidRPr="0099007E" w:rsidRDefault="0099007E" w:rsidP="009900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9007E" w:rsidRPr="0099007E" w:rsidRDefault="0099007E" w:rsidP="0099007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9007E">
        <w:rPr>
          <w:rFonts w:ascii="Times New Roman" w:hAnsi="Times New Roman"/>
          <w:b/>
          <w:sz w:val="28"/>
          <w:szCs w:val="28"/>
          <w:lang w:eastAsia="ru-RU"/>
        </w:rPr>
        <w:t xml:space="preserve">Состав </w:t>
      </w:r>
    </w:p>
    <w:p w:rsidR="0099007E" w:rsidRPr="0099007E" w:rsidRDefault="0099007E" w:rsidP="0099007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9007E"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бюджетным проектировкам </w:t>
      </w:r>
    </w:p>
    <w:p w:rsidR="0099007E" w:rsidRPr="0099007E" w:rsidRDefault="0099007E" w:rsidP="0099007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9007E">
        <w:rPr>
          <w:rFonts w:ascii="Times New Roman" w:hAnsi="Times New Roman"/>
          <w:b/>
          <w:sz w:val="28"/>
          <w:szCs w:val="28"/>
          <w:lang w:eastAsia="ru-RU"/>
        </w:rPr>
        <w:t>администрации Каратузского района</w:t>
      </w:r>
    </w:p>
    <w:p w:rsidR="0099007E" w:rsidRPr="0099007E" w:rsidRDefault="0099007E" w:rsidP="0099007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9007E" w:rsidRPr="0099007E" w:rsidRDefault="0099007E" w:rsidP="007763F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9007E">
        <w:rPr>
          <w:rFonts w:ascii="Times New Roman" w:hAnsi="Times New Roman"/>
          <w:sz w:val="28"/>
          <w:szCs w:val="28"/>
          <w:lang w:eastAsia="ru-RU"/>
        </w:rPr>
        <w:t xml:space="preserve">Е.С. Мигла, заместитель главы района по финансам, экономике - руководитель финансового управления администрации Каратузского района – председатель комиссии; </w:t>
      </w:r>
    </w:p>
    <w:p w:rsidR="0099007E" w:rsidRPr="0099007E" w:rsidRDefault="00CB7D87" w:rsidP="007763F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Е.А. Сергеева</w:t>
      </w:r>
      <w:r w:rsidR="0099007E" w:rsidRPr="0099007E">
        <w:rPr>
          <w:rFonts w:ascii="Times New Roman" w:hAnsi="Times New Roman"/>
          <w:sz w:val="28"/>
          <w:szCs w:val="28"/>
          <w:lang w:eastAsia="ru-RU"/>
        </w:rPr>
        <w:t xml:space="preserve">, специалист </w:t>
      </w:r>
      <w:r w:rsidR="007763F3">
        <w:rPr>
          <w:rFonts w:ascii="Times New Roman" w:hAnsi="Times New Roman"/>
          <w:sz w:val="28"/>
          <w:szCs w:val="28"/>
          <w:lang w:eastAsia="ru-RU"/>
        </w:rPr>
        <w:t xml:space="preserve">1 категории </w:t>
      </w:r>
      <w:r w:rsidR="0099007E" w:rsidRPr="0099007E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/>
          <w:sz w:val="28"/>
          <w:szCs w:val="28"/>
          <w:lang w:eastAsia="ru-RU"/>
        </w:rPr>
        <w:t>экономики, производства  и развития предпринимательства администрации Каратузского района</w:t>
      </w:r>
      <w:r w:rsidR="007763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C64">
        <w:rPr>
          <w:rFonts w:ascii="Times New Roman" w:hAnsi="Times New Roman"/>
          <w:sz w:val="28"/>
          <w:szCs w:val="28"/>
          <w:lang w:eastAsia="ru-RU"/>
        </w:rPr>
        <w:t>- секретарь комиссии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9007E" w:rsidRPr="0099007E" w:rsidRDefault="0099007E" w:rsidP="0099007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9007E" w:rsidRPr="0099007E" w:rsidRDefault="0099007E" w:rsidP="0099007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9007E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99007E" w:rsidRDefault="0099007E" w:rsidP="007763F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9007E">
        <w:rPr>
          <w:rFonts w:ascii="Times New Roman" w:hAnsi="Times New Roman"/>
          <w:sz w:val="28"/>
          <w:szCs w:val="28"/>
          <w:lang w:eastAsia="ru-RU"/>
        </w:rPr>
        <w:t>А.А. Савин, заместитель главы района по социальным вопросам;</w:t>
      </w:r>
    </w:p>
    <w:p w:rsidR="002232E9" w:rsidRDefault="002232E9" w:rsidP="007763F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Ю.В. Притворов, заместитель главы района по жизнеобеспечению и оперативным вопросам;</w:t>
      </w:r>
    </w:p>
    <w:p w:rsidR="0057344B" w:rsidRPr="0099007E" w:rsidRDefault="0057344B" w:rsidP="007763F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Д.В. Щербаков, начальник отдела ЖКХ, транспорта, строительства и связи; </w:t>
      </w:r>
    </w:p>
    <w:p w:rsidR="0099007E" w:rsidRPr="0099007E" w:rsidRDefault="0099007E" w:rsidP="007763F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Радзюк</w:t>
      </w:r>
      <w:proofErr w:type="spellEnd"/>
      <w:r w:rsidRPr="0099007E">
        <w:rPr>
          <w:rFonts w:ascii="Times New Roman" w:hAnsi="Times New Roman"/>
          <w:sz w:val="28"/>
          <w:szCs w:val="28"/>
          <w:lang w:eastAsia="ru-RU"/>
        </w:rPr>
        <w:t>, руководитель муниципального специализированного бюджетного учреждения по ведению бухгалтерского учета «Районная централизованная бухгалтерия»;</w:t>
      </w:r>
    </w:p>
    <w:p w:rsidR="0099007E" w:rsidRPr="0099007E" w:rsidRDefault="00CB7D87" w:rsidP="007763F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Дермер</w:t>
      </w:r>
      <w:proofErr w:type="spellEnd"/>
      <w:r w:rsidR="0099007E" w:rsidRPr="0099007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75C78">
        <w:rPr>
          <w:rFonts w:ascii="Times New Roman" w:hAnsi="Times New Roman"/>
          <w:sz w:val="28"/>
          <w:szCs w:val="28"/>
          <w:lang w:eastAsia="ru-RU"/>
        </w:rPr>
        <w:t>и.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9007E" w:rsidRPr="0099007E">
        <w:rPr>
          <w:rFonts w:ascii="Times New Roman" w:hAnsi="Times New Roman"/>
          <w:sz w:val="28"/>
          <w:szCs w:val="28"/>
          <w:lang w:eastAsia="ru-RU"/>
        </w:rPr>
        <w:t>руководител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99007E" w:rsidRPr="0099007E"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образования администрации Каратузского района;</w:t>
      </w:r>
    </w:p>
    <w:p w:rsidR="0099007E" w:rsidRPr="0099007E" w:rsidRDefault="0099007E" w:rsidP="007763F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9007E">
        <w:rPr>
          <w:rFonts w:ascii="Times New Roman" w:hAnsi="Times New Roman"/>
          <w:sz w:val="28"/>
          <w:szCs w:val="28"/>
          <w:lang w:eastAsia="ru-RU"/>
        </w:rPr>
        <w:t>А.В. Бектяшкина, начальник бюджетного отдела финансового управления администрации Каратузского района.</w:t>
      </w:r>
    </w:p>
    <w:p w:rsidR="0099007E" w:rsidRPr="0099007E" w:rsidRDefault="00CB7D87" w:rsidP="007763F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Н.А. Башкирцева</w:t>
      </w:r>
      <w:r w:rsidR="0099007E" w:rsidRPr="0099007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и. о. </w:t>
      </w:r>
      <w:r w:rsidR="0099007E" w:rsidRPr="0099007E"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99007E" w:rsidRPr="0099007E">
        <w:rPr>
          <w:rFonts w:ascii="Times New Roman" w:hAnsi="Times New Roman"/>
          <w:sz w:val="28"/>
          <w:szCs w:val="28"/>
          <w:lang w:eastAsia="ru-RU"/>
        </w:rPr>
        <w:t xml:space="preserve"> отдела культуры, молодежной политики, физкультуры, спорта и туризма администрации Каратузского района;</w:t>
      </w:r>
    </w:p>
    <w:p w:rsidR="0099007E" w:rsidRPr="0099007E" w:rsidRDefault="0099007E" w:rsidP="007763F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Ю.А. Функ</w:t>
      </w:r>
      <w:r w:rsidRPr="0099007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и. о. </w:t>
      </w:r>
      <w:r w:rsidRPr="0099007E"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9007E">
        <w:rPr>
          <w:rFonts w:ascii="Times New Roman" w:hAnsi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hAnsi="Times New Roman"/>
          <w:sz w:val="28"/>
          <w:szCs w:val="28"/>
          <w:lang w:eastAsia="ru-RU"/>
        </w:rPr>
        <w:t>экономики, производства и развития предпринимательства</w:t>
      </w:r>
      <w:r w:rsidRPr="0099007E">
        <w:rPr>
          <w:rFonts w:ascii="Times New Roman" w:hAnsi="Times New Roman"/>
          <w:sz w:val="28"/>
          <w:szCs w:val="28"/>
          <w:lang w:eastAsia="ru-RU"/>
        </w:rPr>
        <w:t xml:space="preserve"> администрации Каратузского района;</w:t>
      </w:r>
    </w:p>
    <w:p w:rsidR="0099007E" w:rsidRPr="0099007E" w:rsidRDefault="0099007E" w:rsidP="007763F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9007E">
        <w:rPr>
          <w:rFonts w:ascii="Times New Roman" w:hAnsi="Times New Roman"/>
          <w:sz w:val="28"/>
          <w:szCs w:val="28"/>
          <w:lang w:eastAsia="ru-RU"/>
        </w:rPr>
        <w:t>В.В. Дмитриев, начальник отдела сельского хозяйства администрации Каратузского района;</w:t>
      </w:r>
    </w:p>
    <w:p w:rsidR="0099007E" w:rsidRDefault="0099007E" w:rsidP="007763F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9007E">
        <w:rPr>
          <w:rFonts w:ascii="Times New Roman" w:hAnsi="Times New Roman"/>
          <w:sz w:val="28"/>
          <w:szCs w:val="28"/>
          <w:lang w:eastAsia="ru-RU"/>
        </w:rPr>
        <w:t>Э.В. Дэка, главный специалист отдела по взаимодействию с территориями, организационной работ</w:t>
      </w:r>
      <w:r w:rsidR="00CB7D87">
        <w:rPr>
          <w:rFonts w:ascii="Times New Roman" w:hAnsi="Times New Roman"/>
          <w:sz w:val="28"/>
          <w:szCs w:val="28"/>
          <w:lang w:eastAsia="ru-RU"/>
        </w:rPr>
        <w:t>е</w:t>
      </w:r>
      <w:r w:rsidRPr="0099007E">
        <w:rPr>
          <w:rFonts w:ascii="Times New Roman" w:hAnsi="Times New Roman"/>
          <w:sz w:val="28"/>
          <w:szCs w:val="28"/>
          <w:lang w:eastAsia="ru-RU"/>
        </w:rPr>
        <w:t xml:space="preserve"> и кадрам администрации Каратузского района;</w:t>
      </w:r>
    </w:p>
    <w:p w:rsidR="002232E9" w:rsidRPr="0099007E" w:rsidRDefault="002232E9" w:rsidP="007763F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Арокин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ведущий специалист отдела по делам ГО, ЧС и ПБ администрации Кар</w:t>
      </w:r>
      <w:r w:rsidR="00FA4B5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тузского района.</w:t>
      </w:r>
    </w:p>
    <w:p w:rsidR="0099007E" w:rsidRPr="0099007E" w:rsidRDefault="0099007E" w:rsidP="0099007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9007E" w:rsidRDefault="0099007E" w:rsidP="001F3E37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sectPr w:rsidR="0099007E" w:rsidSect="00C2304B">
      <w:headerReference w:type="default" r:id="rId10"/>
      <w:pgSz w:w="11906" w:h="16838"/>
      <w:pgMar w:top="709" w:right="850" w:bottom="709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B2" w:rsidRDefault="00F570B2" w:rsidP="005D31CB">
      <w:pPr>
        <w:spacing w:after="0" w:line="240" w:lineRule="auto"/>
      </w:pPr>
      <w:r>
        <w:separator/>
      </w:r>
    </w:p>
  </w:endnote>
  <w:endnote w:type="continuationSeparator" w:id="0">
    <w:p w:rsidR="00F570B2" w:rsidRDefault="00F570B2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B2" w:rsidRDefault="00F570B2" w:rsidP="005D31CB">
      <w:pPr>
        <w:spacing w:after="0" w:line="240" w:lineRule="auto"/>
      </w:pPr>
      <w:r>
        <w:separator/>
      </w:r>
    </w:p>
  </w:footnote>
  <w:footnote w:type="continuationSeparator" w:id="0">
    <w:p w:rsidR="00F570B2" w:rsidRDefault="00F570B2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6F" w:rsidRPr="005D31CB" w:rsidRDefault="00353A6F">
    <w:pPr>
      <w:pStyle w:val="a3"/>
      <w:jc w:val="center"/>
      <w:rPr>
        <w:rFonts w:ascii="Times New Roman" w:hAnsi="Times New Roman"/>
        <w:sz w:val="18"/>
        <w:szCs w:val="18"/>
      </w:rPr>
    </w:pPr>
  </w:p>
  <w:p w:rsidR="00353A6F" w:rsidRDefault="00353A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F7C"/>
    <w:rsid w:val="000051FE"/>
    <w:rsid w:val="00005918"/>
    <w:rsid w:val="00011EBE"/>
    <w:rsid w:val="00012903"/>
    <w:rsid w:val="00015B0F"/>
    <w:rsid w:val="000167DA"/>
    <w:rsid w:val="00017202"/>
    <w:rsid w:val="00021E7E"/>
    <w:rsid w:val="00025F2F"/>
    <w:rsid w:val="00033028"/>
    <w:rsid w:val="00041DF4"/>
    <w:rsid w:val="00047DF1"/>
    <w:rsid w:val="0005210D"/>
    <w:rsid w:val="0005364C"/>
    <w:rsid w:val="000557F5"/>
    <w:rsid w:val="0006793D"/>
    <w:rsid w:val="00071C4F"/>
    <w:rsid w:val="00081321"/>
    <w:rsid w:val="00081FB1"/>
    <w:rsid w:val="00083FB0"/>
    <w:rsid w:val="00085163"/>
    <w:rsid w:val="000A0674"/>
    <w:rsid w:val="000A47DF"/>
    <w:rsid w:val="000D01D6"/>
    <w:rsid w:val="000D1F6D"/>
    <w:rsid w:val="000E4060"/>
    <w:rsid w:val="000E660D"/>
    <w:rsid w:val="000F4006"/>
    <w:rsid w:val="000F48E5"/>
    <w:rsid w:val="0010471A"/>
    <w:rsid w:val="00111873"/>
    <w:rsid w:val="00115D49"/>
    <w:rsid w:val="00115EAB"/>
    <w:rsid w:val="001351E1"/>
    <w:rsid w:val="001406BF"/>
    <w:rsid w:val="00143AA7"/>
    <w:rsid w:val="00143F60"/>
    <w:rsid w:val="00146700"/>
    <w:rsid w:val="00146AF2"/>
    <w:rsid w:val="001555C1"/>
    <w:rsid w:val="00163866"/>
    <w:rsid w:val="0017181E"/>
    <w:rsid w:val="0017649A"/>
    <w:rsid w:val="001804F5"/>
    <w:rsid w:val="00183FC9"/>
    <w:rsid w:val="001A03DC"/>
    <w:rsid w:val="001B3EB0"/>
    <w:rsid w:val="001C45FD"/>
    <w:rsid w:val="001C483E"/>
    <w:rsid w:val="001D5CCB"/>
    <w:rsid w:val="001D6505"/>
    <w:rsid w:val="001E1510"/>
    <w:rsid w:val="001E700D"/>
    <w:rsid w:val="001E7C8B"/>
    <w:rsid w:val="001F2C0A"/>
    <w:rsid w:val="001F3E37"/>
    <w:rsid w:val="00201E7E"/>
    <w:rsid w:val="00204B32"/>
    <w:rsid w:val="00210F47"/>
    <w:rsid w:val="002162A9"/>
    <w:rsid w:val="002232E9"/>
    <w:rsid w:val="00225249"/>
    <w:rsid w:val="00232474"/>
    <w:rsid w:val="002370D0"/>
    <w:rsid w:val="0024475E"/>
    <w:rsid w:val="00250B90"/>
    <w:rsid w:val="0025235F"/>
    <w:rsid w:val="00253905"/>
    <w:rsid w:val="0025609D"/>
    <w:rsid w:val="0025739D"/>
    <w:rsid w:val="00267F75"/>
    <w:rsid w:val="00285A27"/>
    <w:rsid w:val="002876B1"/>
    <w:rsid w:val="00290945"/>
    <w:rsid w:val="00296EBE"/>
    <w:rsid w:val="002A4743"/>
    <w:rsid w:val="002A771E"/>
    <w:rsid w:val="002B796B"/>
    <w:rsid w:val="002C0E42"/>
    <w:rsid w:val="002C7A0B"/>
    <w:rsid w:val="002D5968"/>
    <w:rsid w:val="002F2113"/>
    <w:rsid w:val="002F234E"/>
    <w:rsid w:val="00302ECA"/>
    <w:rsid w:val="00324D3F"/>
    <w:rsid w:val="00325ADE"/>
    <w:rsid w:val="00330EFD"/>
    <w:rsid w:val="00334B3C"/>
    <w:rsid w:val="0033677D"/>
    <w:rsid w:val="00346B34"/>
    <w:rsid w:val="00352506"/>
    <w:rsid w:val="00353A6F"/>
    <w:rsid w:val="00353C0D"/>
    <w:rsid w:val="00371F0F"/>
    <w:rsid w:val="00375C4D"/>
    <w:rsid w:val="003766A5"/>
    <w:rsid w:val="0038599E"/>
    <w:rsid w:val="00386567"/>
    <w:rsid w:val="003873FB"/>
    <w:rsid w:val="00387C24"/>
    <w:rsid w:val="003A0E16"/>
    <w:rsid w:val="003A1FE4"/>
    <w:rsid w:val="003B14CC"/>
    <w:rsid w:val="003B6CCD"/>
    <w:rsid w:val="003C0952"/>
    <w:rsid w:val="003C38B7"/>
    <w:rsid w:val="003C4771"/>
    <w:rsid w:val="003C574D"/>
    <w:rsid w:val="003C7A61"/>
    <w:rsid w:val="003D7009"/>
    <w:rsid w:val="003E40E3"/>
    <w:rsid w:val="003E6107"/>
    <w:rsid w:val="003F1324"/>
    <w:rsid w:val="003F2AE3"/>
    <w:rsid w:val="003F6E4B"/>
    <w:rsid w:val="003F73FB"/>
    <w:rsid w:val="00402639"/>
    <w:rsid w:val="004034BD"/>
    <w:rsid w:val="00404CDF"/>
    <w:rsid w:val="00406552"/>
    <w:rsid w:val="00413D9B"/>
    <w:rsid w:val="004221A3"/>
    <w:rsid w:val="00423212"/>
    <w:rsid w:val="00434996"/>
    <w:rsid w:val="00442D00"/>
    <w:rsid w:val="004454BF"/>
    <w:rsid w:val="00457834"/>
    <w:rsid w:val="004649E2"/>
    <w:rsid w:val="00476BDF"/>
    <w:rsid w:val="00482AAC"/>
    <w:rsid w:val="00483782"/>
    <w:rsid w:val="00483B11"/>
    <w:rsid w:val="0048515F"/>
    <w:rsid w:val="00495AB9"/>
    <w:rsid w:val="004A26AE"/>
    <w:rsid w:val="004A2B15"/>
    <w:rsid w:val="004A350E"/>
    <w:rsid w:val="004A3FE1"/>
    <w:rsid w:val="004A5DFB"/>
    <w:rsid w:val="004B6A5A"/>
    <w:rsid w:val="004B7C7D"/>
    <w:rsid w:val="004C3364"/>
    <w:rsid w:val="004D7B8B"/>
    <w:rsid w:val="004F0972"/>
    <w:rsid w:val="004F2DE0"/>
    <w:rsid w:val="004F6617"/>
    <w:rsid w:val="004F6E24"/>
    <w:rsid w:val="00504E81"/>
    <w:rsid w:val="00506681"/>
    <w:rsid w:val="00507893"/>
    <w:rsid w:val="0051773B"/>
    <w:rsid w:val="005226BA"/>
    <w:rsid w:val="00532E14"/>
    <w:rsid w:val="0054188D"/>
    <w:rsid w:val="00550414"/>
    <w:rsid w:val="00553C45"/>
    <w:rsid w:val="00557B3B"/>
    <w:rsid w:val="005640A8"/>
    <w:rsid w:val="00565AB6"/>
    <w:rsid w:val="005676AC"/>
    <w:rsid w:val="0057344B"/>
    <w:rsid w:val="0058532E"/>
    <w:rsid w:val="00592624"/>
    <w:rsid w:val="00596122"/>
    <w:rsid w:val="00596850"/>
    <w:rsid w:val="00597059"/>
    <w:rsid w:val="00597C21"/>
    <w:rsid w:val="005A4FF6"/>
    <w:rsid w:val="005B082E"/>
    <w:rsid w:val="005B37ED"/>
    <w:rsid w:val="005C74F3"/>
    <w:rsid w:val="005C769C"/>
    <w:rsid w:val="005D31CB"/>
    <w:rsid w:val="005D3331"/>
    <w:rsid w:val="005E0165"/>
    <w:rsid w:val="005E3060"/>
    <w:rsid w:val="005E6DA5"/>
    <w:rsid w:val="005E7B45"/>
    <w:rsid w:val="005F0338"/>
    <w:rsid w:val="00602591"/>
    <w:rsid w:val="00603FDC"/>
    <w:rsid w:val="00607FAB"/>
    <w:rsid w:val="00616625"/>
    <w:rsid w:val="00620901"/>
    <w:rsid w:val="00624440"/>
    <w:rsid w:val="00632702"/>
    <w:rsid w:val="00644144"/>
    <w:rsid w:val="006452FA"/>
    <w:rsid w:val="0065324D"/>
    <w:rsid w:val="006535A3"/>
    <w:rsid w:val="006603C3"/>
    <w:rsid w:val="00662349"/>
    <w:rsid w:val="006733A3"/>
    <w:rsid w:val="00675C78"/>
    <w:rsid w:val="006808CB"/>
    <w:rsid w:val="00684262"/>
    <w:rsid w:val="006842DA"/>
    <w:rsid w:val="00685D1D"/>
    <w:rsid w:val="00690FF9"/>
    <w:rsid w:val="006947D6"/>
    <w:rsid w:val="006A44C9"/>
    <w:rsid w:val="006A4E62"/>
    <w:rsid w:val="006A697C"/>
    <w:rsid w:val="006B7F3B"/>
    <w:rsid w:val="006C272A"/>
    <w:rsid w:val="006D01CD"/>
    <w:rsid w:val="006D1FE8"/>
    <w:rsid w:val="006E4AE8"/>
    <w:rsid w:val="006E4BCE"/>
    <w:rsid w:val="006E4C17"/>
    <w:rsid w:val="006F66DC"/>
    <w:rsid w:val="006F77C4"/>
    <w:rsid w:val="00704B8E"/>
    <w:rsid w:val="0070778F"/>
    <w:rsid w:val="00711548"/>
    <w:rsid w:val="0071591B"/>
    <w:rsid w:val="00722869"/>
    <w:rsid w:val="00724885"/>
    <w:rsid w:val="00725B41"/>
    <w:rsid w:val="00730791"/>
    <w:rsid w:val="007368AA"/>
    <w:rsid w:val="007451A7"/>
    <w:rsid w:val="00745E79"/>
    <w:rsid w:val="00746D40"/>
    <w:rsid w:val="007506F2"/>
    <w:rsid w:val="00753BB6"/>
    <w:rsid w:val="00763044"/>
    <w:rsid w:val="00772251"/>
    <w:rsid w:val="007763F3"/>
    <w:rsid w:val="00780E67"/>
    <w:rsid w:val="0078794E"/>
    <w:rsid w:val="007A0106"/>
    <w:rsid w:val="007A4D37"/>
    <w:rsid w:val="007A75F9"/>
    <w:rsid w:val="007B2972"/>
    <w:rsid w:val="007B4306"/>
    <w:rsid w:val="007C4060"/>
    <w:rsid w:val="007C47F7"/>
    <w:rsid w:val="007C7032"/>
    <w:rsid w:val="007C7564"/>
    <w:rsid w:val="007D0A17"/>
    <w:rsid w:val="007D1C06"/>
    <w:rsid w:val="007D50F7"/>
    <w:rsid w:val="007D6902"/>
    <w:rsid w:val="007F06C0"/>
    <w:rsid w:val="007F248C"/>
    <w:rsid w:val="008014DE"/>
    <w:rsid w:val="00812642"/>
    <w:rsid w:val="008236A5"/>
    <w:rsid w:val="00825320"/>
    <w:rsid w:val="00836DC1"/>
    <w:rsid w:val="008374B6"/>
    <w:rsid w:val="00840720"/>
    <w:rsid w:val="00841673"/>
    <w:rsid w:val="008543F7"/>
    <w:rsid w:val="00856C4A"/>
    <w:rsid w:val="008605B6"/>
    <w:rsid w:val="00860D60"/>
    <w:rsid w:val="00864942"/>
    <w:rsid w:val="00872B58"/>
    <w:rsid w:val="0088157F"/>
    <w:rsid w:val="00883305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589B"/>
    <w:rsid w:val="008E0477"/>
    <w:rsid w:val="008E1141"/>
    <w:rsid w:val="008E41F8"/>
    <w:rsid w:val="008F36B4"/>
    <w:rsid w:val="00900AC5"/>
    <w:rsid w:val="009057B3"/>
    <w:rsid w:val="00915745"/>
    <w:rsid w:val="00917C7C"/>
    <w:rsid w:val="009332F4"/>
    <w:rsid w:val="009366F7"/>
    <w:rsid w:val="00936DDC"/>
    <w:rsid w:val="00937A9E"/>
    <w:rsid w:val="0094167F"/>
    <w:rsid w:val="0094180F"/>
    <w:rsid w:val="00941B19"/>
    <w:rsid w:val="009460EC"/>
    <w:rsid w:val="00946870"/>
    <w:rsid w:val="00951183"/>
    <w:rsid w:val="00960198"/>
    <w:rsid w:val="0096273C"/>
    <w:rsid w:val="00967316"/>
    <w:rsid w:val="00980BA2"/>
    <w:rsid w:val="0099007E"/>
    <w:rsid w:val="0099132D"/>
    <w:rsid w:val="009947D7"/>
    <w:rsid w:val="009956BE"/>
    <w:rsid w:val="009975A9"/>
    <w:rsid w:val="009B72DE"/>
    <w:rsid w:val="009C1CB9"/>
    <w:rsid w:val="009C2C4D"/>
    <w:rsid w:val="009D1067"/>
    <w:rsid w:val="009D17C6"/>
    <w:rsid w:val="009E204B"/>
    <w:rsid w:val="009E519C"/>
    <w:rsid w:val="009E6C64"/>
    <w:rsid w:val="009E79C1"/>
    <w:rsid w:val="009E7D4A"/>
    <w:rsid w:val="009F222D"/>
    <w:rsid w:val="00A109E5"/>
    <w:rsid w:val="00A1360F"/>
    <w:rsid w:val="00A31051"/>
    <w:rsid w:val="00A31270"/>
    <w:rsid w:val="00A369D4"/>
    <w:rsid w:val="00A44ADB"/>
    <w:rsid w:val="00A46104"/>
    <w:rsid w:val="00A56EFE"/>
    <w:rsid w:val="00A60074"/>
    <w:rsid w:val="00A6753D"/>
    <w:rsid w:val="00A722BA"/>
    <w:rsid w:val="00A8409B"/>
    <w:rsid w:val="00A84997"/>
    <w:rsid w:val="00A87C5E"/>
    <w:rsid w:val="00A87F3E"/>
    <w:rsid w:val="00A92AB1"/>
    <w:rsid w:val="00A93203"/>
    <w:rsid w:val="00A94A63"/>
    <w:rsid w:val="00A95086"/>
    <w:rsid w:val="00AA0712"/>
    <w:rsid w:val="00AA1992"/>
    <w:rsid w:val="00AA6C1F"/>
    <w:rsid w:val="00AB1085"/>
    <w:rsid w:val="00AD3420"/>
    <w:rsid w:val="00AD3CC1"/>
    <w:rsid w:val="00AD5B5F"/>
    <w:rsid w:val="00AE0B48"/>
    <w:rsid w:val="00AF0DDD"/>
    <w:rsid w:val="00AF7790"/>
    <w:rsid w:val="00B02565"/>
    <w:rsid w:val="00B06962"/>
    <w:rsid w:val="00B1700D"/>
    <w:rsid w:val="00B308B1"/>
    <w:rsid w:val="00B36412"/>
    <w:rsid w:val="00B36DD8"/>
    <w:rsid w:val="00B37DB5"/>
    <w:rsid w:val="00B40217"/>
    <w:rsid w:val="00B440D2"/>
    <w:rsid w:val="00B70324"/>
    <w:rsid w:val="00B85D0D"/>
    <w:rsid w:val="00B9278A"/>
    <w:rsid w:val="00BA035B"/>
    <w:rsid w:val="00BA0C5F"/>
    <w:rsid w:val="00BA1447"/>
    <w:rsid w:val="00BA3658"/>
    <w:rsid w:val="00BA4140"/>
    <w:rsid w:val="00BA45E6"/>
    <w:rsid w:val="00BA50EE"/>
    <w:rsid w:val="00BC756B"/>
    <w:rsid w:val="00BD1B70"/>
    <w:rsid w:val="00BD493A"/>
    <w:rsid w:val="00BD4E4D"/>
    <w:rsid w:val="00BD6621"/>
    <w:rsid w:val="00BE2DCF"/>
    <w:rsid w:val="00BE4080"/>
    <w:rsid w:val="00C01102"/>
    <w:rsid w:val="00C045E2"/>
    <w:rsid w:val="00C11279"/>
    <w:rsid w:val="00C11732"/>
    <w:rsid w:val="00C160B1"/>
    <w:rsid w:val="00C20028"/>
    <w:rsid w:val="00C205CE"/>
    <w:rsid w:val="00C2304B"/>
    <w:rsid w:val="00C3032E"/>
    <w:rsid w:val="00C3292B"/>
    <w:rsid w:val="00C32B90"/>
    <w:rsid w:val="00C37A22"/>
    <w:rsid w:val="00C5162D"/>
    <w:rsid w:val="00C526C1"/>
    <w:rsid w:val="00C62DC2"/>
    <w:rsid w:val="00C64791"/>
    <w:rsid w:val="00C65172"/>
    <w:rsid w:val="00C90DD3"/>
    <w:rsid w:val="00C9156A"/>
    <w:rsid w:val="00C948D8"/>
    <w:rsid w:val="00CA252B"/>
    <w:rsid w:val="00CA41D1"/>
    <w:rsid w:val="00CB10A5"/>
    <w:rsid w:val="00CB1B9D"/>
    <w:rsid w:val="00CB595C"/>
    <w:rsid w:val="00CB70A0"/>
    <w:rsid w:val="00CB7D87"/>
    <w:rsid w:val="00CB7F7E"/>
    <w:rsid w:val="00CC3DC0"/>
    <w:rsid w:val="00CC7DA3"/>
    <w:rsid w:val="00CD08B2"/>
    <w:rsid w:val="00CD29BA"/>
    <w:rsid w:val="00CD619C"/>
    <w:rsid w:val="00CE185A"/>
    <w:rsid w:val="00CE2895"/>
    <w:rsid w:val="00CE4CDA"/>
    <w:rsid w:val="00CE648F"/>
    <w:rsid w:val="00D048C7"/>
    <w:rsid w:val="00D130D9"/>
    <w:rsid w:val="00D27DB8"/>
    <w:rsid w:val="00D34608"/>
    <w:rsid w:val="00D36762"/>
    <w:rsid w:val="00D370C8"/>
    <w:rsid w:val="00D44824"/>
    <w:rsid w:val="00D4511D"/>
    <w:rsid w:val="00D53061"/>
    <w:rsid w:val="00D5681D"/>
    <w:rsid w:val="00D61FEA"/>
    <w:rsid w:val="00D63CF4"/>
    <w:rsid w:val="00D6627D"/>
    <w:rsid w:val="00D662B0"/>
    <w:rsid w:val="00D817EB"/>
    <w:rsid w:val="00D859A2"/>
    <w:rsid w:val="00D90CD2"/>
    <w:rsid w:val="00D93A18"/>
    <w:rsid w:val="00D95964"/>
    <w:rsid w:val="00DA20B6"/>
    <w:rsid w:val="00DA3BDC"/>
    <w:rsid w:val="00DA481F"/>
    <w:rsid w:val="00DB1310"/>
    <w:rsid w:val="00DC07BA"/>
    <w:rsid w:val="00DC107E"/>
    <w:rsid w:val="00DC1C57"/>
    <w:rsid w:val="00DE4A72"/>
    <w:rsid w:val="00DE7027"/>
    <w:rsid w:val="00DF10B4"/>
    <w:rsid w:val="00DF4AA8"/>
    <w:rsid w:val="00DF4ECA"/>
    <w:rsid w:val="00DF676E"/>
    <w:rsid w:val="00E03307"/>
    <w:rsid w:val="00E0516A"/>
    <w:rsid w:val="00E12884"/>
    <w:rsid w:val="00E229D1"/>
    <w:rsid w:val="00E302DB"/>
    <w:rsid w:val="00E360CF"/>
    <w:rsid w:val="00E50762"/>
    <w:rsid w:val="00E51CF8"/>
    <w:rsid w:val="00E550C6"/>
    <w:rsid w:val="00E601C3"/>
    <w:rsid w:val="00E659EB"/>
    <w:rsid w:val="00E66D65"/>
    <w:rsid w:val="00E700AC"/>
    <w:rsid w:val="00E71A8C"/>
    <w:rsid w:val="00E80AF3"/>
    <w:rsid w:val="00E90C03"/>
    <w:rsid w:val="00E93237"/>
    <w:rsid w:val="00E935F7"/>
    <w:rsid w:val="00EA2711"/>
    <w:rsid w:val="00EB130F"/>
    <w:rsid w:val="00EB6BB8"/>
    <w:rsid w:val="00EB72E8"/>
    <w:rsid w:val="00EC1B92"/>
    <w:rsid w:val="00EC2B46"/>
    <w:rsid w:val="00EC772B"/>
    <w:rsid w:val="00ED29C3"/>
    <w:rsid w:val="00ED3298"/>
    <w:rsid w:val="00EE5DB0"/>
    <w:rsid w:val="00EE7CF5"/>
    <w:rsid w:val="00EE7FE6"/>
    <w:rsid w:val="00EF694E"/>
    <w:rsid w:val="00F00B01"/>
    <w:rsid w:val="00F111C0"/>
    <w:rsid w:val="00F13D92"/>
    <w:rsid w:val="00F33FE1"/>
    <w:rsid w:val="00F373D6"/>
    <w:rsid w:val="00F441CB"/>
    <w:rsid w:val="00F477B2"/>
    <w:rsid w:val="00F47CEB"/>
    <w:rsid w:val="00F50146"/>
    <w:rsid w:val="00F5479E"/>
    <w:rsid w:val="00F55E3B"/>
    <w:rsid w:val="00F570B2"/>
    <w:rsid w:val="00F64A22"/>
    <w:rsid w:val="00F75E2F"/>
    <w:rsid w:val="00F76633"/>
    <w:rsid w:val="00F7695B"/>
    <w:rsid w:val="00F817F2"/>
    <w:rsid w:val="00F81E48"/>
    <w:rsid w:val="00F95232"/>
    <w:rsid w:val="00F9696A"/>
    <w:rsid w:val="00FA037B"/>
    <w:rsid w:val="00FA1360"/>
    <w:rsid w:val="00FA28DF"/>
    <w:rsid w:val="00FA2DFF"/>
    <w:rsid w:val="00FA4B50"/>
    <w:rsid w:val="00FB0D43"/>
    <w:rsid w:val="00FB5F7C"/>
    <w:rsid w:val="00FB7978"/>
    <w:rsid w:val="00FD2647"/>
    <w:rsid w:val="00FD3062"/>
    <w:rsid w:val="00FD6E06"/>
    <w:rsid w:val="00FD7E67"/>
    <w:rsid w:val="00FE5338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990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3DB5-39EE-46C5-B68A-4861290E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4862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184</cp:revision>
  <cp:lastPrinted>2023-08-11T03:20:00Z</cp:lastPrinted>
  <dcterms:created xsi:type="dcterms:W3CDTF">2021-11-16T08:35:00Z</dcterms:created>
  <dcterms:modified xsi:type="dcterms:W3CDTF">2023-08-11T03:20:00Z</dcterms:modified>
</cp:coreProperties>
</file>